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B7AD7" w14:textId="77777777" w:rsidR="00E65D86" w:rsidRPr="00007A2A" w:rsidRDefault="00E65D86" w:rsidP="00E65D86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07A2A">
        <w:rPr>
          <w:rFonts w:ascii="Times New Roman" w:hAnsi="Times New Roman" w:cs="Times New Roman"/>
          <w:sz w:val="22"/>
          <w:szCs w:val="22"/>
        </w:rPr>
        <w:t>Общество с ограниченной ответственностью</w:t>
      </w:r>
    </w:p>
    <w:p w14:paraId="2B148D4E" w14:textId="77777777" w:rsidR="00E65D86" w:rsidRPr="00007A2A" w:rsidRDefault="00E65D86" w:rsidP="00E65D86">
      <w:pPr>
        <w:pStyle w:val="Standard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007A2A">
        <w:rPr>
          <w:rFonts w:ascii="Times New Roman" w:hAnsi="Times New Roman" w:cs="Times New Roman"/>
          <w:b/>
          <w:bCs/>
          <w:sz w:val="22"/>
          <w:szCs w:val="22"/>
        </w:rPr>
        <w:t>«Ваши лабораторные технологии»</w:t>
      </w:r>
    </w:p>
    <w:p w14:paraId="4E7DC546" w14:textId="77777777" w:rsidR="00E65D86" w:rsidRPr="00007A2A" w:rsidRDefault="00E65D86" w:rsidP="00E65D86">
      <w:pPr>
        <w:pStyle w:val="Standard"/>
        <w:jc w:val="center"/>
        <w:rPr>
          <w:rFonts w:ascii="Times New Roman" w:hAnsi="Times New Roman" w:cs="Times New Roman"/>
          <w:sz w:val="22"/>
          <w:szCs w:val="22"/>
        </w:rPr>
      </w:pPr>
      <w:r w:rsidRPr="00007A2A">
        <w:rPr>
          <w:rFonts w:ascii="Times New Roman" w:hAnsi="Times New Roman" w:cs="Times New Roman"/>
          <w:sz w:val="22"/>
          <w:szCs w:val="22"/>
        </w:rPr>
        <w:t>ИНН 9715340467 / КПП 771501001</w:t>
      </w:r>
    </w:p>
    <w:p w14:paraId="5EF19925" w14:textId="773B1B6F" w:rsidR="00E65D86" w:rsidRPr="00E65D86" w:rsidRDefault="00E65D86" w:rsidP="00E65D86">
      <w:pPr>
        <w:pBdr>
          <w:bottom w:val="single" w:sz="12" w:space="1" w:color="auto"/>
        </w:pBdr>
        <w:spacing w:line="240" w:lineRule="auto"/>
        <w:jc w:val="center"/>
        <w:rPr>
          <w:rFonts w:ascii="Times New Roman" w:hAnsi="Times New Roman" w:cs="Times New Roman"/>
        </w:rPr>
      </w:pPr>
      <w:r w:rsidRPr="00007A2A">
        <w:rPr>
          <w:rFonts w:ascii="Times New Roman" w:hAnsi="Times New Roman" w:cs="Times New Roman"/>
        </w:rPr>
        <w:t>127106, г. Москва, Гостиничный проезд, д.4А, стр.1</w:t>
      </w:r>
    </w:p>
    <w:p w14:paraId="645C0334" w14:textId="77777777" w:rsidR="007F5E46" w:rsidRPr="00B52305" w:rsidRDefault="007F5E46" w:rsidP="00D25883">
      <w:pPr>
        <w:spacing w:line="240" w:lineRule="auto"/>
        <w:jc w:val="both"/>
        <w:rPr>
          <w:rFonts w:ascii="Times New Roman" w:eastAsia="Times New Roman" w:hAnsi="Times New Roman" w:cs="Times New Roman"/>
          <w:b/>
          <w:color w:val="226688"/>
          <w:lang w:eastAsia="ru-RU"/>
        </w:rPr>
      </w:pPr>
    </w:p>
    <w:p w14:paraId="707DB92F" w14:textId="3DD99363" w:rsidR="0000117D" w:rsidRPr="00B52305" w:rsidRDefault="00886D13" w:rsidP="00100852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  <w:r w:rsidRPr="00B52305">
        <w:rPr>
          <w:sz w:val="22"/>
          <w:szCs w:val="22"/>
        </w:rPr>
        <w:t>П</w:t>
      </w:r>
      <w:r w:rsidR="0000117D" w:rsidRPr="00B52305">
        <w:rPr>
          <w:sz w:val="22"/>
          <w:szCs w:val="22"/>
        </w:rPr>
        <w:t>ОЛЬЗОВАТЕЛЬСКОЕ СОГЛАШЕНИЕ</w:t>
      </w:r>
      <w:r w:rsidR="001F194A" w:rsidRPr="00B52305">
        <w:rPr>
          <w:sz w:val="22"/>
          <w:szCs w:val="22"/>
        </w:rPr>
        <w:t xml:space="preserve"> </w:t>
      </w:r>
    </w:p>
    <w:p w14:paraId="36668EA8" w14:textId="4DA1DBD5" w:rsidR="00886D13" w:rsidRPr="00B52305" w:rsidRDefault="006F2AD1" w:rsidP="00100852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  <w:r w:rsidRPr="00B52305">
        <w:rPr>
          <w:sz w:val="22"/>
          <w:szCs w:val="22"/>
        </w:rPr>
        <w:t>о предоставлении права пользова</w:t>
      </w:r>
      <w:r w:rsidR="00811019" w:rsidRPr="00B52305">
        <w:rPr>
          <w:sz w:val="22"/>
          <w:szCs w:val="22"/>
        </w:rPr>
        <w:t>ния</w:t>
      </w:r>
      <w:r w:rsidRPr="00B52305">
        <w:rPr>
          <w:sz w:val="22"/>
          <w:szCs w:val="22"/>
        </w:rPr>
        <w:t xml:space="preserve"> </w:t>
      </w:r>
      <w:r w:rsidR="001F194A" w:rsidRPr="00B52305">
        <w:rPr>
          <w:sz w:val="22"/>
          <w:szCs w:val="22"/>
        </w:rPr>
        <w:t>сайт</w:t>
      </w:r>
      <w:r w:rsidRPr="00B52305">
        <w:rPr>
          <w:sz w:val="22"/>
          <w:szCs w:val="22"/>
        </w:rPr>
        <w:t>ом</w:t>
      </w:r>
    </w:p>
    <w:p w14:paraId="7C3BDCC6" w14:textId="77777777" w:rsidR="0000117D" w:rsidRPr="00B52305" w:rsidRDefault="0000117D" w:rsidP="00100852">
      <w:pPr>
        <w:pStyle w:val="1"/>
        <w:spacing w:before="0" w:beforeAutospacing="0" w:after="0" w:afterAutospacing="0"/>
        <w:jc w:val="center"/>
        <w:rPr>
          <w:sz w:val="22"/>
          <w:szCs w:val="22"/>
        </w:rPr>
      </w:pPr>
    </w:p>
    <w:p w14:paraId="6D81C97E" w14:textId="3863FCEA" w:rsidR="000F425C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г. Москва                                                                                              </w:t>
      </w:r>
      <w:r w:rsidR="005C664E" w:rsidRPr="00B52305">
        <w:rPr>
          <w:rFonts w:ascii="Times New Roman" w:hAnsi="Times New Roman" w:cs="Times New Roman"/>
          <w:sz w:val="22"/>
          <w:szCs w:val="22"/>
        </w:rPr>
        <w:t xml:space="preserve">                          </w:t>
      </w:r>
      <w:proofErr w:type="gramStart"/>
      <w:r w:rsidRPr="00B52305">
        <w:rPr>
          <w:rFonts w:ascii="Times New Roman" w:hAnsi="Times New Roman" w:cs="Times New Roman"/>
          <w:sz w:val="22"/>
          <w:szCs w:val="22"/>
        </w:rPr>
        <w:t xml:space="preserve">   «</w:t>
      </w:r>
      <w:proofErr w:type="gramEnd"/>
      <w:r w:rsidR="00004CD3">
        <w:rPr>
          <w:rFonts w:ascii="Times New Roman" w:hAnsi="Times New Roman" w:cs="Times New Roman"/>
          <w:sz w:val="22"/>
          <w:szCs w:val="22"/>
        </w:rPr>
        <w:t>01</w:t>
      </w:r>
      <w:r w:rsidRPr="00B52305">
        <w:rPr>
          <w:rFonts w:ascii="Times New Roman" w:hAnsi="Times New Roman" w:cs="Times New Roman"/>
          <w:sz w:val="22"/>
          <w:szCs w:val="22"/>
        </w:rPr>
        <w:t xml:space="preserve">» </w:t>
      </w:r>
      <w:r w:rsidR="006F2AD1" w:rsidRPr="00B52305">
        <w:rPr>
          <w:rFonts w:ascii="Times New Roman" w:hAnsi="Times New Roman" w:cs="Times New Roman"/>
          <w:sz w:val="22"/>
          <w:szCs w:val="22"/>
        </w:rPr>
        <w:t>апреля</w:t>
      </w:r>
      <w:r w:rsidRPr="00B52305">
        <w:rPr>
          <w:rFonts w:ascii="Times New Roman" w:hAnsi="Times New Roman" w:cs="Times New Roman"/>
          <w:sz w:val="22"/>
          <w:szCs w:val="22"/>
        </w:rPr>
        <w:t xml:space="preserve"> 202</w:t>
      </w:r>
      <w:r w:rsidR="00D10012" w:rsidRPr="00B52305">
        <w:rPr>
          <w:rFonts w:ascii="Times New Roman" w:hAnsi="Times New Roman" w:cs="Times New Roman"/>
          <w:sz w:val="22"/>
          <w:szCs w:val="22"/>
        </w:rPr>
        <w:t>6</w:t>
      </w:r>
      <w:r w:rsidRPr="00B52305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2DAB2B1" w14:textId="77777777" w:rsidR="00100852" w:rsidRPr="00B52305" w:rsidRDefault="00100852" w:rsidP="00100852">
      <w:pPr>
        <w:pStyle w:val="Textbody"/>
        <w:spacing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039E5D9" w14:textId="07223E8B" w:rsidR="00797753" w:rsidRPr="00B52305" w:rsidRDefault="00886D13" w:rsidP="00100852">
      <w:pPr>
        <w:pStyle w:val="Textbody"/>
        <w:numPr>
          <w:ilvl w:val="0"/>
          <w:numId w:val="7"/>
        </w:numPr>
        <w:spacing w:after="0" w:line="240" w:lineRule="auto"/>
        <w:jc w:val="center"/>
        <w:rPr>
          <w:rStyle w:val="StrongEmphasis"/>
          <w:rFonts w:ascii="Times New Roman" w:hAnsi="Times New Roman" w:cs="Times New Roman"/>
          <w:b w:val="0"/>
          <w:bCs w:val="0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sz w:val="22"/>
          <w:szCs w:val="22"/>
        </w:rPr>
        <w:t>ТЕРМИНЫ И ОПРЕДЕЛЕНИЯ</w:t>
      </w:r>
    </w:p>
    <w:p w14:paraId="355241F6" w14:textId="77777777" w:rsidR="00100852" w:rsidRPr="00B52305" w:rsidRDefault="00100852" w:rsidP="00100852">
      <w:pPr>
        <w:pStyle w:val="Textbody"/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3DEC3AFA" w14:textId="710E182A" w:rsidR="00517296" w:rsidRPr="00B52305" w:rsidRDefault="00517296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Правообладатель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– юридическое лицо </w:t>
      </w:r>
      <w:r w:rsidR="006A3340" w:rsidRPr="00B52305">
        <w:rPr>
          <w:rFonts w:ascii="Times New Roman" w:hAnsi="Times New Roman" w:cs="Times New Roman"/>
          <w:color w:val="000000"/>
          <w:sz w:val="22"/>
          <w:szCs w:val="22"/>
        </w:rPr>
        <w:t>Общество с ограниченной ответственностью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«Ваш</w:t>
      </w:r>
      <w:r w:rsidR="00004CD3">
        <w:rPr>
          <w:rFonts w:ascii="Times New Roman" w:hAnsi="Times New Roman" w:cs="Times New Roman"/>
          <w:color w:val="000000"/>
          <w:sz w:val="22"/>
          <w:szCs w:val="22"/>
        </w:rPr>
        <w:t>и лабораторные технологии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» (ИНН </w:t>
      </w:r>
      <w:r w:rsidR="00004CD3" w:rsidRPr="00004CD3">
        <w:rPr>
          <w:rFonts w:ascii="Times New Roman" w:hAnsi="Times New Roman" w:cs="Times New Roman"/>
          <w:sz w:val="22"/>
          <w:szCs w:val="22"/>
        </w:rPr>
        <w:t>9715340467</w:t>
      </w:r>
      <w:r w:rsidRPr="00B52305">
        <w:rPr>
          <w:rFonts w:ascii="Times New Roman" w:hAnsi="Times New Roman" w:cs="Times New Roman"/>
          <w:sz w:val="22"/>
          <w:szCs w:val="22"/>
        </w:rPr>
        <w:t xml:space="preserve">), разместившее </w:t>
      </w:r>
      <w:r w:rsidR="000F20C3" w:rsidRPr="00B52305">
        <w:rPr>
          <w:rFonts w:ascii="Times New Roman" w:hAnsi="Times New Roman" w:cs="Times New Roman"/>
          <w:sz w:val="22"/>
          <w:szCs w:val="22"/>
        </w:rPr>
        <w:t>Пользовательское с</w:t>
      </w:r>
      <w:r w:rsidR="00811019" w:rsidRPr="00B52305">
        <w:rPr>
          <w:rFonts w:ascii="Times New Roman" w:hAnsi="Times New Roman" w:cs="Times New Roman"/>
          <w:sz w:val="22"/>
          <w:szCs w:val="22"/>
        </w:rPr>
        <w:t>оглашение</w:t>
      </w:r>
      <w:r w:rsidRPr="00B52305">
        <w:rPr>
          <w:rFonts w:ascii="Times New Roman" w:hAnsi="Times New Roman" w:cs="Times New Roman"/>
          <w:sz w:val="22"/>
          <w:szCs w:val="22"/>
        </w:rPr>
        <w:t>.</w:t>
      </w:r>
    </w:p>
    <w:p w14:paraId="4AEF0CD4" w14:textId="77777777" w:rsidR="00E65D86" w:rsidRPr="00B52305" w:rsidRDefault="0003065E" w:rsidP="00100852">
      <w:pPr>
        <w:pStyle w:val="Textbody"/>
        <w:spacing w:after="0" w:line="240" w:lineRule="auto"/>
        <w:rPr>
          <w:rStyle w:val="a4"/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</w:t>
      </w:r>
      <w:r w:rsidR="00BC4447"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айт </w:t>
      </w:r>
      <w:r w:rsidR="001F194A" w:rsidRPr="00B52305">
        <w:rPr>
          <w:rFonts w:ascii="Times New Roman" w:hAnsi="Times New Roman" w:cs="Times New Roman"/>
          <w:sz w:val="22"/>
          <w:szCs w:val="22"/>
        </w:rPr>
        <w:t xml:space="preserve">– </w:t>
      </w:r>
      <w:r w:rsidR="0003455D" w:rsidRPr="00B52305">
        <w:rPr>
          <w:rFonts w:ascii="Times New Roman" w:hAnsi="Times New Roman" w:cs="Times New Roman"/>
          <w:sz w:val="22"/>
          <w:szCs w:val="22"/>
        </w:rPr>
        <w:t>веб</w:t>
      </w:r>
      <w:r w:rsidR="001F194A" w:rsidRPr="00B52305">
        <w:rPr>
          <w:rFonts w:ascii="Times New Roman" w:hAnsi="Times New Roman" w:cs="Times New Roman"/>
          <w:sz w:val="22"/>
          <w:szCs w:val="22"/>
        </w:rPr>
        <w:t xml:space="preserve">-сайт </w:t>
      </w:r>
      <w:r w:rsidR="00E16494" w:rsidRPr="00B52305">
        <w:rPr>
          <w:rFonts w:ascii="Times New Roman" w:hAnsi="Times New Roman" w:cs="Times New Roman"/>
          <w:sz w:val="22"/>
          <w:szCs w:val="22"/>
        </w:rPr>
        <w:t>Компании</w:t>
      </w:r>
      <w:r w:rsidR="001F194A" w:rsidRPr="00B52305">
        <w:rPr>
          <w:rFonts w:ascii="Times New Roman" w:hAnsi="Times New Roman" w:cs="Times New Roman"/>
          <w:sz w:val="22"/>
          <w:szCs w:val="22"/>
        </w:rPr>
        <w:t xml:space="preserve">, доступный Пользователям в публичной информационно-телекоммуникационной сети Интернет по сетевому адресу: </w:t>
      </w:r>
      <w:hyperlink r:id="rId5" w:history="1">
        <w:r w:rsidR="00E65D86" w:rsidRPr="00B52305">
          <w:rPr>
            <w:rStyle w:val="a4"/>
            <w:rFonts w:ascii="Times New Roman" w:hAnsi="Times New Roman" w:cs="Times New Roman"/>
            <w:sz w:val="22"/>
            <w:szCs w:val="22"/>
          </w:rPr>
          <w:t>https://life123.ru/</w:t>
        </w:r>
      </w:hyperlink>
    </w:p>
    <w:p w14:paraId="772E7DC0" w14:textId="6405BB4B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Администрация сайта</w:t>
      </w:r>
      <w:r w:rsidR="00F56DAD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(далее – Администрация)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– уполномоченные на управление сайто</w:t>
      </w:r>
      <w:r w:rsidR="00F35C3C" w:rsidRPr="00B52305">
        <w:rPr>
          <w:rFonts w:ascii="Times New Roman" w:hAnsi="Times New Roman" w:cs="Times New Roman"/>
          <w:color w:val="000000"/>
          <w:sz w:val="22"/>
          <w:szCs w:val="22"/>
        </w:rPr>
        <w:t>м</w:t>
      </w:r>
      <w:r w:rsidR="00E65D86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964642" w:rsidRPr="00B52305">
        <w:rPr>
          <w:rFonts w:ascii="Times New Roman" w:hAnsi="Times New Roman" w:cs="Times New Roman"/>
          <w:color w:val="000000"/>
          <w:sz w:val="22"/>
          <w:szCs w:val="22"/>
        </w:rPr>
        <w:t>сотрудники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, которые поддерживают сайт </w:t>
      </w:r>
      <w:r w:rsidR="00964642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и мобильное приложение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в технически исправном состоянии, организуют бесперебойную работу и обеспечивают техническую, организационную и клиентскую поддержку.</w:t>
      </w:r>
    </w:p>
    <w:p w14:paraId="4D9B388B" w14:textId="6CE353C3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Пользователь сайта</w:t>
      </w:r>
      <w:r w:rsidR="00F37E42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(далее - Пользователь) – лицо, имеющее доступ к Сайту</w:t>
      </w:r>
      <w:r w:rsidR="00F37E42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hyperlink r:id="rId6" w:history="1">
        <w:r w:rsidR="00E65D86" w:rsidRPr="00B52305">
          <w:rPr>
            <w:rStyle w:val="a4"/>
            <w:rFonts w:ascii="Times New Roman" w:hAnsi="Times New Roman" w:cs="Times New Roman"/>
            <w:sz w:val="22"/>
            <w:szCs w:val="22"/>
          </w:rPr>
          <w:t>https://life123.ru/</w:t>
        </w:r>
      </w:hyperlink>
      <w:r w:rsidR="00E65D86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посредством сети Интернет и использующее С</w:t>
      </w:r>
      <w:r w:rsidR="00E65D86" w:rsidRPr="00B52305">
        <w:rPr>
          <w:rFonts w:ascii="Times New Roman" w:hAnsi="Times New Roman" w:cs="Times New Roman"/>
          <w:color w:val="000000"/>
          <w:sz w:val="22"/>
          <w:szCs w:val="22"/>
        </w:rPr>
        <w:t>айт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765FD2E" w14:textId="2F6709E1" w:rsidR="00D83C5C" w:rsidRPr="00B52305" w:rsidRDefault="00BE79F7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Специалист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- </w:t>
      </w:r>
      <w:r w:rsidR="00D83C5C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физическое лицо, являющееся работником организации, обладающее необходимой квалификацией для оказания консультационных услуг </w:t>
      </w:r>
      <w:r w:rsidR="00E65D86" w:rsidRPr="00B52305">
        <w:rPr>
          <w:rFonts w:ascii="Times New Roman" w:hAnsi="Times New Roman" w:cs="Times New Roman"/>
          <w:color w:val="000000"/>
          <w:sz w:val="22"/>
          <w:szCs w:val="22"/>
        </w:rPr>
        <w:t>по</w:t>
      </w:r>
      <w:r w:rsidR="00D83C5C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использовани</w:t>
      </w:r>
      <w:r w:rsidR="00E65D86" w:rsidRPr="00B52305">
        <w:rPr>
          <w:rFonts w:ascii="Times New Roman" w:hAnsi="Times New Roman" w:cs="Times New Roman"/>
          <w:color w:val="000000"/>
          <w:sz w:val="22"/>
          <w:szCs w:val="22"/>
        </w:rPr>
        <w:t>ю</w:t>
      </w:r>
      <w:r w:rsidR="00D83C5C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сайта.</w:t>
      </w:r>
    </w:p>
    <w:p w14:paraId="56D507D5" w14:textId="332951C4" w:rsidR="00886D13" w:rsidRPr="00B52305" w:rsidRDefault="00766B71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Контент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- охраняемые результаты интеллектуальной деятельности, включая статьи, иллюстрации, графические, текстовые, фотографические и иные пользовательские интерфейсы, визуальные интерфейсы, а также дизайн, структура, выбор, координация, внешний вид, общий стиль и расположение данного </w:t>
      </w:r>
      <w:r w:rsidR="00FC2E78" w:rsidRPr="00B52305">
        <w:rPr>
          <w:rFonts w:ascii="Times New Roman" w:hAnsi="Times New Roman" w:cs="Times New Roman"/>
          <w:color w:val="000000"/>
          <w:sz w:val="22"/>
          <w:szCs w:val="22"/>
        </w:rPr>
        <w:t>Контента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 другие объекты интеллектуальной собственности все вместе и/или по отдельности, содержащиеся на Сайте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 в мобильном приложении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0D1CEF8" w14:textId="77777777" w:rsidR="00E65D86" w:rsidRPr="00B52305" w:rsidRDefault="00E65D86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F8EF0ED" w14:textId="5E82F197" w:rsidR="009077E9" w:rsidRPr="00B52305" w:rsidRDefault="009077E9" w:rsidP="00100852">
      <w:pPr>
        <w:pStyle w:val="Textbody"/>
        <w:numPr>
          <w:ilvl w:val="0"/>
          <w:numId w:val="7"/>
        </w:numPr>
        <w:spacing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sz w:val="22"/>
          <w:szCs w:val="22"/>
        </w:rPr>
        <w:t>ОБЩИЕ ПОЛОЖЕНИЯ</w:t>
      </w:r>
    </w:p>
    <w:p w14:paraId="69BD7A14" w14:textId="783993BB" w:rsidR="009077E9" w:rsidRPr="00B52305" w:rsidRDefault="009077E9" w:rsidP="00100852">
      <w:pPr>
        <w:pStyle w:val="Textbody"/>
        <w:spacing w:after="15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Настоящее соглашение заключается между Обществом с ограниченной ответственностью «Ваш</w:t>
      </w:r>
      <w:r w:rsidR="00E65D86" w:rsidRPr="00B52305">
        <w:rPr>
          <w:rFonts w:ascii="Times New Roman" w:hAnsi="Times New Roman" w:cs="Times New Roman"/>
          <w:sz w:val="22"/>
          <w:szCs w:val="22"/>
        </w:rPr>
        <w:t>и</w:t>
      </w:r>
      <w:r w:rsidRPr="00B52305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E65D86" w:rsidRPr="00B52305">
        <w:rPr>
          <w:rFonts w:ascii="Times New Roman" w:hAnsi="Times New Roman" w:cs="Times New Roman"/>
          <w:sz w:val="22"/>
          <w:szCs w:val="22"/>
        </w:rPr>
        <w:t>ные технологии</w:t>
      </w:r>
      <w:r w:rsidRPr="00B52305">
        <w:rPr>
          <w:rFonts w:ascii="Times New Roman" w:hAnsi="Times New Roman" w:cs="Times New Roman"/>
          <w:sz w:val="22"/>
          <w:szCs w:val="22"/>
        </w:rPr>
        <w:t xml:space="preserve">», ОГРН </w:t>
      </w:r>
      <w:r w:rsidR="00E65D86" w:rsidRPr="00B52305">
        <w:rPr>
          <w:rFonts w:ascii="Times New Roman" w:hAnsi="Times New Roman" w:cs="Times New Roman"/>
          <w:sz w:val="22"/>
          <w:szCs w:val="22"/>
        </w:rPr>
        <w:t>1197746153087</w:t>
      </w:r>
      <w:r w:rsidRPr="00B52305">
        <w:rPr>
          <w:rFonts w:ascii="Times New Roman" w:hAnsi="Times New Roman" w:cs="Times New Roman"/>
          <w:sz w:val="22"/>
          <w:szCs w:val="22"/>
        </w:rPr>
        <w:t xml:space="preserve">, ИНН </w:t>
      </w:r>
      <w:r w:rsidR="00E65D86" w:rsidRPr="00B52305">
        <w:rPr>
          <w:rFonts w:ascii="Times New Roman" w:hAnsi="Times New Roman" w:cs="Times New Roman"/>
          <w:sz w:val="22"/>
          <w:szCs w:val="22"/>
        </w:rPr>
        <w:t>9715340467</w:t>
      </w:r>
      <w:r w:rsidRPr="00B52305">
        <w:rPr>
          <w:rFonts w:ascii="Times New Roman" w:hAnsi="Times New Roman" w:cs="Times New Roman"/>
          <w:sz w:val="22"/>
          <w:szCs w:val="22"/>
        </w:rPr>
        <w:t xml:space="preserve">, зарегистрированным по адресу: 127106, г. Москва, Гостиничный проезд, д. 4А, стр.1 (далее – </w:t>
      </w:r>
      <w:r w:rsidR="00E16494" w:rsidRPr="00B52305">
        <w:rPr>
          <w:rFonts w:ascii="Times New Roman" w:hAnsi="Times New Roman" w:cs="Times New Roman"/>
          <w:sz w:val="22"/>
          <w:szCs w:val="22"/>
        </w:rPr>
        <w:t>Компания</w:t>
      </w:r>
      <w:r w:rsidRPr="00B52305">
        <w:rPr>
          <w:rFonts w:ascii="Times New Roman" w:hAnsi="Times New Roman" w:cs="Times New Roman"/>
          <w:sz w:val="22"/>
          <w:szCs w:val="22"/>
        </w:rPr>
        <w:t xml:space="preserve">) и Пользователем сети Интернет (любым дееспособным физическим лицом), намеревающимся использовать или использующим сайт, доступный по адресу </w:t>
      </w:r>
      <w:hyperlink r:id="rId7" w:history="1">
        <w:r w:rsidR="00E65D86" w:rsidRPr="00B52305">
          <w:rPr>
            <w:rStyle w:val="a4"/>
            <w:rFonts w:ascii="Times New Roman" w:hAnsi="Times New Roman" w:cs="Times New Roman"/>
            <w:sz w:val="22"/>
            <w:szCs w:val="22"/>
          </w:rPr>
          <w:t>https://life123.ru/</w:t>
        </w:r>
      </w:hyperlink>
      <w:r w:rsidRPr="00B52305">
        <w:rPr>
          <w:rFonts w:ascii="Times New Roman" w:hAnsi="Times New Roman" w:cs="Times New Roman"/>
          <w:sz w:val="22"/>
          <w:szCs w:val="22"/>
        </w:rPr>
        <w:t>.</w:t>
      </w:r>
    </w:p>
    <w:p w14:paraId="25014422" w14:textId="37B9064C" w:rsidR="009077E9" w:rsidRPr="00B52305" w:rsidRDefault="009077E9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Правообладатель предоставляет Пользователям право использования Сайта</w:t>
      </w:r>
      <w:r w:rsidR="00E65D86" w:rsidRPr="00B52305">
        <w:rPr>
          <w:rFonts w:ascii="Times New Roman" w:hAnsi="Times New Roman" w:cs="Times New Roman"/>
          <w:sz w:val="22"/>
          <w:szCs w:val="22"/>
        </w:rPr>
        <w:t xml:space="preserve"> </w:t>
      </w:r>
      <w:r w:rsidRPr="00B52305">
        <w:rPr>
          <w:rFonts w:ascii="Times New Roman" w:hAnsi="Times New Roman" w:cs="Times New Roman"/>
          <w:sz w:val="22"/>
          <w:szCs w:val="22"/>
        </w:rPr>
        <w:t xml:space="preserve">с целью ознакомления Пользователя с Контентом, использования функционала Сайта на условиях, предусмотренных настоящим Соглашением, а также с целью организации взаимодействия между Пользователями и Специалистами, в том числе для оказания Специалистами информационных </w:t>
      </w:r>
      <w:r w:rsidR="00D10012" w:rsidRPr="00B52305">
        <w:rPr>
          <w:rFonts w:ascii="Times New Roman" w:hAnsi="Times New Roman" w:cs="Times New Roman"/>
          <w:sz w:val="22"/>
          <w:szCs w:val="22"/>
        </w:rPr>
        <w:t>у</w:t>
      </w:r>
      <w:r w:rsidRPr="00B52305">
        <w:rPr>
          <w:rFonts w:ascii="Times New Roman" w:hAnsi="Times New Roman" w:cs="Times New Roman"/>
          <w:sz w:val="22"/>
          <w:szCs w:val="22"/>
        </w:rPr>
        <w:t>слуг.</w:t>
      </w:r>
    </w:p>
    <w:p w14:paraId="3C9F9149" w14:textId="1B440684" w:rsidR="009077E9" w:rsidRPr="00B52305" w:rsidRDefault="009077E9" w:rsidP="00100852">
      <w:pPr>
        <w:pStyle w:val="Textbody"/>
        <w:spacing w:after="15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Акцептом настоящей оферты согласно пункту 3 статьи 438 Гражданского кодекса Российской Федерации являются любые действия Пользователя по использованию функционала Сайта. </w:t>
      </w:r>
    </w:p>
    <w:p w14:paraId="50957B8E" w14:textId="384D388E" w:rsidR="009077E9" w:rsidRPr="00B52305" w:rsidRDefault="009077E9" w:rsidP="00100852">
      <w:pPr>
        <w:pStyle w:val="Textbody"/>
        <w:spacing w:after="15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Посещая страницы Сайта, Пользователь безоговорочно принимает условия настоящего Соглашения.</w:t>
      </w:r>
    </w:p>
    <w:p w14:paraId="11B1CEDB" w14:textId="77777777" w:rsidR="009077E9" w:rsidRPr="00B52305" w:rsidRDefault="009077E9" w:rsidP="00100852">
      <w:pPr>
        <w:pStyle w:val="Textbody"/>
        <w:spacing w:after="15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Совершая действия по принятию оферты, Пользователь гарантирует, что ознакомлен, соглашается, полностью и безоговорочно принимает все условия Соглашения и обязуется их соблюдать.</w:t>
      </w:r>
    </w:p>
    <w:p w14:paraId="3D35446D" w14:textId="77777777" w:rsidR="009077E9" w:rsidRPr="00B52305" w:rsidRDefault="009077E9" w:rsidP="00100852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40C28"/>
          <w:sz w:val="22"/>
          <w:szCs w:val="22"/>
          <w:shd w:val="clear" w:color="auto" w:fill="D3E3FD"/>
        </w:rPr>
      </w:pPr>
    </w:p>
    <w:p w14:paraId="4FD65469" w14:textId="657C9221" w:rsidR="00886D13" w:rsidRPr="00B52305" w:rsidRDefault="00886D13" w:rsidP="00100852">
      <w:pPr>
        <w:pStyle w:val="Textbody"/>
        <w:numPr>
          <w:ilvl w:val="0"/>
          <w:numId w:val="7"/>
        </w:numPr>
        <w:spacing w:after="0" w:line="240" w:lineRule="auto"/>
        <w:jc w:val="center"/>
        <w:rPr>
          <w:rStyle w:val="StrongEmphasis"/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ПРЕДМЕТ СОГЛАШЕНИЯ</w:t>
      </w:r>
    </w:p>
    <w:p w14:paraId="4623C655" w14:textId="77777777" w:rsidR="00100852" w:rsidRPr="00B52305" w:rsidRDefault="00100852" w:rsidP="00100852">
      <w:pPr>
        <w:pStyle w:val="Textbody"/>
        <w:spacing w:after="0" w:line="24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1E7ABB94" w14:textId="720EB45F" w:rsidR="00333162" w:rsidRPr="00B52305" w:rsidRDefault="00517296" w:rsidP="00100852">
      <w:pPr>
        <w:pStyle w:val="Textbod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Настоящее Соглашение определяет условия работы Пользователя с ресурсами, сервисами, а также порядок использования результатов интеллектуальной деятельности, в том числе элементов контента, ответственность Сторон и другие особенности функционирования </w:t>
      </w:r>
      <w:r w:rsidR="00C647B3" w:rsidRPr="00B52305">
        <w:rPr>
          <w:rFonts w:ascii="Times New Roman" w:hAnsi="Times New Roman" w:cs="Times New Roman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sz w:val="22"/>
          <w:szCs w:val="22"/>
        </w:rPr>
        <w:t xml:space="preserve"> и взаимоотношени</w:t>
      </w:r>
      <w:r w:rsidR="00615155" w:rsidRPr="00B52305">
        <w:rPr>
          <w:rFonts w:ascii="Times New Roman" w:hAnsi="Times New Roman" w:cs="Times New Roman"/>
          <w:sz w:val="22"/>
          <w:szCs w:val="22"/>
        </w:rPr>
        <w:t>я</w:t>
      </w:r>
      <w:r w:rsidRPr="00B52305">
        <w:rPr>
          <w:rFonts w:ascii="Times New Roman" w:hAnsi="Times New Roman" w:cs="Times New Roman"/>
          <w:sz w:val="22"/>
          <w:szCs w:val="22"/>
        </w:rPr>
        <w:t xml:space="preserve"> Пользователей с Правообладателем.</w:t>
      </w:r>
    </w:p>
    <w:p w14:paraId="4B1E1D49" w14:textId="573E47F6" w:rsidR="00886D13" w:rsidRPr="00B52305" w:rsidRDefault="00886D13" w:rsidP="00100852">
      <w:pPr>
        <w:pStyle w:val="Textbody"/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Предметом настоящего Соглашения является предоставление Пользователю доступа к содержащейся на </w:t>
      </w:r>
      <w:r w:rsidR="00B52305" w:rsidRPr="00B52305">
        <w:rPr>
          <w:rFonts w:ascii="Times New Roman" w:hAnsi="Times New Roman" w:cs="Times New Roman"/>
          <w:color w:val="000000"/>
          <w:sz w:val="22"/>
          <w:szCs w:val="22"/>
        </w:rPr>
        <w:t>Сайте</w:t>
      </w:r>
      <w:r w:rsidR="00766B71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информации и оказываемым услугам.</w:t>
      </w:r>
      <w:r w:rsidR="00766B71" w:rsidRPr="00B5230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AE788ED" w14:textId="33B2DBAD" w:rsidR="009024DB" w:rsidRPr="00B52305" w:rsidRDefault="007D7B7C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Компания предоставляет Пользователю право использовать </w:t>
      </w:r>
      <w:r w:rsidR="00B52305" w:rsidRPr="00B52305">
        <w:rPr>
          <w:rFonts w:ascii="Times New Roman" w:hAnsi="Times New Roman" w:cs="Times New Roman"/>
          <w:sz w:val="22"/>
          <w:szCs w:val="22"/>
        </w:rPr>
        <w:t>Сайт</w:t>
      </w:r>
      <w:r w:rsidR="009024DB" w:rsidRPr="00B52305">
        <w:rPr>
          <w:rFonts w:ascii="Times New Roman" w:hAnsi="Times New Roman" w:cs="Times New Roman"/>
          <w:sz w:val="22"/>
          <w:szCs w:val="22"/>
        </w:rPr>
        <w:t xml:space="preserve"> </w:t>
      </w:r>
      <w:r w:rsidRPr="00B52305">
        <w:rPr>
          <w:rFonts w:ascii="Times New Roman" w:hAnsi="Times New Roman" w:cs="Times New Roman"/>
          <w:sz w:val="22"/>
          <w:szCs w:val="22"/>
        </w:rPr>
        <w:t xml:space="preserve">по </w:t>
      </w:r>
      <w:r w:rsidR="008E6E30" w:rsidRPr="00B52305">
        <w:rPr>
          <w:rFonts w:ascii="Times New Roman" w:hAnsi="Times New Roman" w:cs="Times New Roman"/>
          <w:sz w:val="22"/>
          <w:szCs w:val="22"/>
        </w:rPr>
        <w:t>е</w:t>
      </w:r>
      <w:r w:rsidR="00B52305" w:rsidRPr="00B52305">
        <w:rPr>
          <w:rFonts w:ascii="Times New Roman" w:hAnsi="Times New Roman" w:cs="Times New Roman"/>
          <w:sz w:val="22"/>
          <w:szCs w:val="22"/>
        </w:rPr>
        <w:t xml:space="preserve">го </w:t>
      </w:r>
      <w:r w:rsidRPr="00B52305">
        <w:rPr>
          <w:rFonts w:ascii="Times New Roman" w:hAnsi="Times New Roman" w:cs="Times New Roman"/>
          <w:sz w:val="22"/>
          <w:szCs w:val="22"/>
        </w:rPr>
        <w:t>прямому функциональному назначению для получения услуг Компании.</w:t>
      </w:r>
    </w:p>
    <w:p w14:paraId="060F7F3A" w14:textId="77777777" w:rsidR="00B017AE" w:rsidRPr="00B52305" w:rsidRDefault="00B017AE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2E20E2FB" w14:textId="6E032F44" w:rsidR="00F56DAD" w:rsidRPr="00B52305" w:rsidRDefault="00F56DAD" w:rsidP="00100852">
      <w:pPr>
        <w:pStyle w:val="Textbody"/>
        <w:numPr>
          <w:ilvl w:val="0"/>
          <w:numId w:val="4"/>
        </w:numPr>
        <w:spacing w:after="0" w:line="240" w:lineRule="auto"/>
        <w:jc w:val="center"/>
        <w:rPr>
          <w:rStyle w:val="StrongEmphasis"/>
          <w:rFonts w:ascii="Times New Roman" w:hAnsi="Times New Roman" w:cs="Times New Roman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lastRenderedPageBreak/>
        <w:t>УСЛОВИЯ ИСПОЛЬЗОВАНИЯ</w:t>
      </w:r>
      <w:r w:rsidR="00886D13"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2305"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САЙТА</w:t>
      </w:r>
    </w:p>
    <w:p w14:paraId="3A7E6BD1" w14:textId="77777777" w:rsidR="00100852" w:rsidRPr="00B52305" w:rsidRDefault="00100852" w:rsidP="00100852">
      <w:pPr>
        <w:pStyle w:val="Textbody"/>
        <w:spacing w:after="0" w:line="240" w:lineRule="auto"/>
        <w:ind w:left="1080"/>
        <w:rPr>
          <w:rFonts w:ascii="Times New Roman" w:hAnsi="Times New Roman" w:cs="Times New Roman"/>
          <w:b/>
          <w:bCs/>
          <w:sz w:val="22"/>
          <w:szCs w:val="22"/>
        </w:rPr>
      </w:pPr>
    </w:p>
    <w:p w14:paraId="3AF79ABD" w14:textId="1349B3EF" w:rsidR="0034552A" w:rsidRPr="00B52305" w:rsidRDefault="00B52305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="00F56DAD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 Контент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>, входящ</w:t>
      </w:r>
      <w:r w:rsidR="00F56DAD" w:rsidRPr="00B52305">
        <w:rPr>
          <w:rFonts w:ascii="Times New Roman" w:hAnsi="Times New Roman" w:cs="Times New Roman"/>
          <w:color w:val="000000"/>
          <w:sz w:val="22"/>
          <w:szCs w:val="22"/>
        </w:rPr>
        <w:t>ий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в </w:t>
      </w:r>
      <w:r w:rsidR="008E6E30" w:rsidRPr="00B52305">
        <w:rPr>
          <w:rFonts w:ascii="Times New Roman" w:hAnsi="Times New Roman" w:cs="Times New Roman"/>
          <w:color w:val="000000"/>
          <w:sz w:val="22"/>
          <w:szCs w:val="22"/>
        </w:rPr>
        <w:t>е</w:t>
      </w:r>
      <w:r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="008E6E30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>состав, управляется Администрацией</w:t>
      </w:r>
      <w:r w:rsidR="008E6E30"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200A8DE" w14:textId="147ACAF2" w:rsidR="00F56DAD" w:rsidRPr="00B52305" w:rsidRDefault="00F56DAD" w:rsidP="00100852">
      <w:pPr>
        <w:pStyle w:val="Textbody"/>
        <w:spacing w:after="129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В соответствии с условиями Соглашения Правообладатель предоставляет Пользователю право использования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следующими способами:</w:t>
      </w:r>
    </w:p>
    <w:p w14:paraId="0ADF02AE" w14:textId="74ED0864" w:rsidR="00EF661D" w:rsidRPr="00B52305" w:rsidRDefault="00F56DAD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реализация функционала для получения услуг Компании</w:t>
      </w:r>
      <w:r w:rsidR="003A2376"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4CEE3D5" w14:textId="7BA81E2C" w:rsidR="00B52305" w:rsidRDefault="00BE79F7" w:rsidP="00B52305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просмотр, ознакомление с Контентом, оставление отзывов, комментариев и обращений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11CCDF88" w14:textId="77777777" w:rsidR="00B52305" w:rsidRDefault="00B52305" w:rsidP="00B52305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</w:p>
    <w:p w14:paraId="1C2970E9" w14:textId="4F077D46" w:rsidR="003A2376" w:rsidRPr="00B52305" w:rsidRDefault="003A2376" w:rsidP="00100852">
      <w:pPr>
        <w:pStyle w:val="Textbody"/>
        <w:spacing w:after="129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Сайт предоставляется Правообладателем в состоянии «</w:t>
      </w:r>
      <w:r w:rsidR="00213BB0" w:rsidRPr="00B52305">
        <w:rPr>
          <w:rFonts w:ascii="Times New Roman" w:hAnsi="Times New Roman" w:cs="Times New Roman"/>
          <w:color w:val="000000"/>
          <w:sz w:val="22"/>
          <w:szCs w:val="22"/>
        </w:rPr>
        <w:t>к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ак есть», без гарантийных обязательство Правообладателя или какой-либо обязанности по устранению недостатков; эксплуатационной поддержке и усовершенствованию.</w:t>
      </w:r>
    </w:p>
    <w:p w14:paraId="0CAF9C43" w14:textId="7A9B6E3D" w:rsidR="00886D13" w:rsidRPr="00B52305" w:rsidRDefault="00886D13" w:rsidP="00100852">
      <w:pPr>
        <w:pStyle w:val="Textbody"/>
        <w:spacing w:after="129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Содержание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не может быть скопировано, опубликовано, воспроизведено, передано или распространено любым способом, а также размещено в глобальной сети «Интернет» без предварительного письменного согласия </w:t>
      </w:r>
      <w:r w:rsidR="009024DB" w:rsidRPr="00B52305">
        <w:rPr>
          <w:rFonts w:ascii="Times New Roman" w:hAnsi="Times New Roman" w:cs="Times New Roman"/>
          <w:color w:val="000000"/>
          <w:sz w:val="22"/>
          <w:szCs w:val="22"/>
        </w:rPr>
        <w:t>Правообладателя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480A6AB7" w14:textId="600DF0A9" w:rsidR="00886D13" w:rsidRPr="00B52305" w:rsidRDefault="00886D13" w:rsidP="00100852">
      <w:pPr>
        <w:pStyle w:val="Textbody"/>
        <w:spacing w:after="129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Содержание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защищено авторским правом, законодательством о товарных знаках, а также другими правами, связанными с интеллектуальной собственностью, и законодательством о недобросовестной конкуренции.</w:t>
      </w:r>
    </w:p>
    <w:p w14:paraId="5291E253" w14:textId="68DEB1AF" w:rsidR="003B6086" w:rsidRPr="00B52305" w:rsidRDefault="009024DB" w:rsidP="00100852">
      <w:pPr>
        <w:pStyle w:val="Textbody"/>
        <w:spacing w:after="129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Под действие настоящего Соглашения подпадают все существующие (реально функционирующие) на данный момент услуги, а также любые их последующие модификации и появляющиеся в дальнейшем новые дополнительные услуги.</w:t>
      </w:r>
    </w:p>
    <w:p w14:paraId="4B9AE709" w14:textId="1A8C31E1" w:rsidR="00213BB0" w:rsidRPr="00B52305" w:rsidRDefault="00886D13" w:rsidP="00100852">
      <w:pPr>
        <w:pStyle w:val="Textbody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ОБРАБОТКА ПЕРСОНАЛЬНЫХ ДАННЫХ</w:t>
      </w:r>
    </w:p>
    <w:p w14:paraId="54817300" w14:textId="77777777" w:rsidR="00100852" w:rsidRPr="00B52305" w:rsidRDefault="00100852" w:rsidP="00100852">
      <w:pPr>
        <w:pStyle w:val="Textbody"/>
        <w:spacing w:after="0" w:line="240" w:lineRule="auto"/>
        <w:ind w:left="1080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D27A5B6" w14:textId="16185413" w:rsidR="00FB6B4C" w:rsidRPr="00B52305" w:rsidRDefault="00FB6B4C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Персональные данные, предоставляемые Пользователем на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Сайте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, обрабатываются Правообладателем в соответствии с Федеральным законом от 27.07.2006 года № 152-ФЗ «О персональных данных» и Политикой обработки персональных данных.</w:t>
      </w:r>
    </w:p>
    <w:p w14:paraId="2A10AD6F" w14:textId="7FC47938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До момента заключения Соглашения Пользователь как субъект персональных данных обязуется ознакомиться с документами, устанавливающими правила обработки и защиты персональных данных, применяемых Администра</w:t>
      </w:r>
      <w:r w:rsidR="00615155" w:rsidRPr="00B52305">
        <w:rPr>
          <w:rFonts w:ascii="Times New Roman" w:hAnsi="Times New Roman" w:cs="Times New Roman"/>
          <w:color w:val="000000"/>
          <w:sz w:val="22"/>
          <w:szCs w:val="22"/>
        </w:rPr>
        <w:t>цией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5CDA40A2" w14:textId="2F6B57AD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Персональные данные обрабатываются </w:t>
      </w:r>
      <w:r w:rsidR="00875A65" w:rsidRPr="00B52305">
        <w:rPr>
          <w:rFonts w:ascii="Times New Roman" w:hAnsi="Times New Roman" w:cs="Times New Roman"/>
          <w:color w:val="000000"/>
          <w:sz w:val="22"/>
          <w:szCs w:val="22"/>
        </w:rPr>
        <w:t>Администрацией 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при условии согласия субъекта </w:t>
      </w:r>
      <w:r w:rsidR="00B017AE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персональных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данных на их предоставление и обработку. </w:t>
      </w:r>
    </w:p>
    <w:p w14:paraId="431A16CF" w14:textId="15521908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Администра</w:t>
      </w:r>
      <w:r w:rsidR="00875A65" w:rsidRPr="00B52305">
        <w:rPr>
          <w:rFonts w:ascii="Times New Roman" w:hAnsi="Times New Roman" w:cs="Times New Roman"/>
          <w:color w:val="000000"/>
          <w:sz w:val="22"/>
          <w:szCs w:val="22"/>
        </w:rPr>
        <w:t>ция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обеспечивает конфиденциальность и надлежащий уровень защиты персональных данных от несанкционированного доступа третьих лиц.</w:t>
      </w:r>
    </w:p>
    <w:p w14:paraId="7EF42930" w14:textId="277407C1" w:rsidR="003B6086" w:rsidRPr="00B52305" w:rsidRDefault="003B6086" w:rsidP="00100852">
      <w:pPr>
        <w:pStyle w:val="Textbody"/>
        <w:spacing w:before="57" w:after="186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Отзывы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 xml:space="preserve">и обращения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Пользователей, размещенные на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Сайте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, не являются конфиденциальной информацией и могут быть использованы Администрацией без ограничений.</w:t>
      </w:r>
    </w:p>
    <w:p w14:paraId="59E61648" w14:textId="06B6DA3F" w:rsidR="00886D13" w:rsidRPr="00B52305" w:rsidRDefault="0072004B" w:rsidP="00100852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333333"/>
          <w:sz w:val="22"/>
          <w:szCs w:val="22"/>
        </w:rPr>
        <w:t>7</w:t>
      </w:r>
      <w:r w:rsidR="00886D13" w:rsidRPr="00B52305">
        <w:rPr>
          <w:rStyle w:val="StrongEmphasis"/>
          <w:rFonts w:ascii="Times New Roman" w:hAnsi="Times New Roman" w:cs="Times New Roman"/>
          <w:sz w:val="22"/>
          <w:szCs w:val="22"/>
        </w:rPr>
        <w:t xml:space="preserve">. </w:t>
      </w:r>
      <w:r w:rsidR="00886D13"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ПРАВА И ОБЯЗАННОСТИ СТОРОН</w:t>
      </w:r>
    </w:p>
    <w:p w14:paraId="1E6F11DC" w14:textId="3A95640E" w:rsidR="006203B9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Администрация вправе:</w:t>
      </w:r>
    </w:p>
    <w:p w14:paraId="0E6297D7" w14:textId="2A2ACA71" w:rsidR="006203B9" w:rsidRPr="00B52305" w:rsidRDefault="00886D13" w:rsidP="00F619CB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6203B9" w:rsidRPr="00B52305">
        <w:rPr>
          <w:rStyle w:val="StrongEmphasis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в</w:t>
      </w:r>
      <w:r w:rsidR="00F619CB" w:rsidRPr="00B52305">
        <w:rPr>
          <w:rStyle w:val="StrongEmphasis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носить без уведомления Пользователя изменения в </w:t>
      </w:r>
      <w:r w:rsidR="006203B9" w:rsidRPr="00B52305">
        <w:rPr>
          <w:rStyle w:val="StrongEmphasis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Соглашение путем его опубликования в новой редакции на Сайте в открытом доступе</w:t>
      </w:r>
      <w:r w:rsidR="00120B15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. </w:t>
      </w:r>
    </w:p>
    <w:p w14:paraId="31A3250C" w14:textId="4B6D371F" w:rsidR="00120B15" w:rsidRPr="00B52305" w:rsidRDefault="00120B15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вносить без уведомления Пользователя изменения в перечень услуг</w:t>
      </w:r>
    </w:p>
    <w:p w14:paraId="6B7EB62D" w14:textId="1E0FD3ED" w:rsidR="00120B15" w:rsidRPr="00B52305" w:rsidRDefault="00120B15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вносить без уведомления Пользователя изменения в Контент и внешний вид </w:t>
      </w:r>
      <w:r w:rsidR="00B52305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8FBB9AB" w14:textId="3288A946" w:rsidR="00100852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100852" w:rsidRPr="00B52305">
        <w:rPr>
          <w:rFonts w:ascii="Times New Roman" w:hAnsi="Times New Roman" w:cs="Times New Roman"/>
          <w:color w:val="000000"/>
          <w:sz w:val="22"/>
          <w:szCs w:val="22"/>
        </w:rPr>
        <w:t>самостоятельно удалять Запросы Пользователя, содержащие информацию, не отвечающую и/или противоречащую требованиям, установленным настоящим Соглашением или законодательством РФ.</w:t>
      </w:r>
    </w:p>
    <w:p w14:paraId="6BFE4AC4" w14:textId="6EDB1864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Администрация обязуется:</w:t>
      </w:r>
    </w:p>
    <w:p w14:paraId="0D42486E" w14:textId="77116019" w:rsidR="006203B9" w:rsidRPr="00B52305" w:rsidRDefault="006203B9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-</w:t>
      </w:r>
      <w:r w:rsidRPr="00B52305">
        <w:rPr>
          <w:rFonts w:ascii="Times New Roman" w:eastAsiaTheme="minorHAnsi" w:hAnsi="Times New Roman" w:cs="Times New Roman"/>
          <w:color w:val="3F4B57"/>
          <w:kern w:val="0"/>
          <w:sz w:val="22"/>
          <w:szCs w:val="22"/>
          <w:shd w:val="clear" w:color="auto" w:fill="F8F8F8"/>
          <w:lang w:eastAsia="en-US" w:bidi="ar-SA"/>
        </w:rPr>
        <w:t xml:space="preserve">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осуществлять техническую поддержку Сайта;</w:t>
      </w:r>
    </w:p>
    <w:p w14:paraId="183D45D2" w14:textId="713A1457" w:rsidR="003209DB" w:rsidRPr="002F075B" w:rsidRDefault="00886D13" w:rsidP="002F075B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обеспечи</w:t>
      </w:r>
      <w:r w:rsidR="00B44B46" w:rsidRPr="00B52305">
        <w:rPr>
          <w:rFonts w:ascii="Times New Roman" w:hAnsi="Times New Roman" w:cs="Times New Roman"/>
          <w:color w:val="000000"/>
          <w:sz w:val="22"/>
          <w:szCs w:val="22"/>
        </w:rPr>
        <w:t>вать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конфиденциальность и защиту информации о Пользователе;</w:t>
      </w:r>
    </w:p>
    <w:p w14:paraId="19D5A2FD" w14:textId="47F307CC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Пользователь вправе:</w:t>
      </w:r>
    </w:p>
    <w:p w14:paraId="44C03350" w14:textId="406E5061" w:rsidR="00E20684" w:rsidRPr="00B52305" w:rsidRDefault="00886D13" w:rsidP="002F075B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A1329" w:rsidRPr="00B52305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ользоваться всеми имеющимися на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Сайте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услугами</w:t>
      </w:r>
      <w:r w:rsidR="00E20684" w:rsidRPr="00B52305">
        <w:rPr>
          <w:rFonts w:ascii="Times New Roman" w:hAnsi="Times New Roman" w:cs="Times New Roman"/>
          <w:color w:val="000000"/>
          <w:sz w:val="22"/>
          <w:szCs w:val="22"/>
        </w:rPr>
        <w:t>, доступными для данного Пользователя;</w:t>
      </w:r>
    </w:p>
    <w:p w14:paraId="1124AFE0" w14:textId="72E59316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Пользователь обязуется:</w:t>
      </w:r>
    </w:p>
    <w:p w14:paraId="7411E381" w14:textId="5B40C041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A1329" w:rsidRPr="00B52305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е предпринимать действий, которые могут рассматриваться как нарушающие нормальную работу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6D51BEE0" w14:textId="602C78A5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A1329" w:rsidRPr="00B52305">
        <w:rPr>
          <w:rFonts w:ascii="Times New Roman" w:hAnsi="Times New Roman" w:cs="Times New Roman"/>
          <w:color w:val="000000"/>
          <w:sz w:val="22"/>
          <w:szCs w:val="22"/>
        </w:rPr>
        <w:t>п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ользоваться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Сайтом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исключительно в целях и порядке, предусмотренных Соглашением и не запрещенных законодательством Российской Федерации.</w:t>
      </w:r>
    </w:p>
    <w:p w14:paraId="53FF6669" w14:textId="2313ACFC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</w:t>
      </w:r>
      <w:r w:rsidR="008A1329" w:rsidRPr="00B52305">
        <w:rPr>
          <w:rFonts w:ascii="Times New Roman" w:hAnsi="Times New Roman" w:cs="Times New Roman"/>
          <w:color w:val="000000"/>
          <w:sz w:val="22"/>
          <w:szCs w:val="22"/>
        </w:rPr>
        <w:t>н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е использовать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для распространения информации рекламного характера, иначе как с согласия Администрации.</w:t>
      </w:r>
    </w:p>
    <w:p w14:paraId="7783C598" w14:textId="66D04A5F" w:rsidR="00875A65" w:rsidRPr="00B52305" w:rsidRDefault="00362149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При использовании Сайта, Контента и получении Услуг </w:t>
      </w:r>
      <w:r w:rsidR="00875A65"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Пользователь обязан соблюда</w:t>
      </w: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ть </w:t>
      </w:r>
      <w:r w:rsidR="00875A65"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следующие требования</w:t>
      </w:r>
      <w:r w:rsidR="00875A65" w:rsidRPr="00B52305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154041F2" w14:textId="5FC20DDB" w:rsidR="00875A65" w:rsidRPr="00B52305" w:rsidRDefault="00875A65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не распространять информацию, запрещенную в соответствии с законодательством Российской Федерации, которая, в том числе, но не ограничиваясь:</w:t>
      </w:r>
    </w:p>
    <w:p w14:paraId="5D2E9FC7" w14:textId="68ADDBAD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lastRenderedPageBreak/>
        <w:t>содержит угрозы, дискредитирует, оскорбляет, порочит честь и достоинство, деловую репутацию или нарушает неприкосновенность частной жизни других Пользователей, Специалистов или третьих лиц;</w:t>
      </w:r>
    </w:p>
    <w:p w14:paraId="60B47E57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нарушает права несовершеннолетних лиц, в том числе, наносит вред их здоровью, нравственному и духовному развитию;</w:t>
      </w:r>
    </w:p>
    <w:p w14:paraId="13247F71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содержит экстремистские материалы, в том числе материалы, включенные в федеральный список экстремистских материалов;</w:t>
      </w:r>
    </w:p>
    <w:p w14:paraId="7A39BD6E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пропагандирует и/или способствует разжиганию расовой, религиозной, этнической, иной ненависти или вражды, пропагандирует фашизм, идеологию расового либо иного превосходства;</w:t>
      </w:r>
    </w:p>
    <w:p w14:paraId="7109A2D3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содержит информацию, распространение которой в РФ запрещено, в том числе в виде размещения ссылок на Интернет-ресурсы, содержащие такую информацию;</w:t>
      </w:r>
    </w:p>
    <w:p w14:paraId="19B87915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пропагандирует преступную деятельность или содержит советы, инструкции или руководства по совершению преступных действий;</w:t>
      </w:r>
    </w:p>
    <w:p w14:paraId="76231D3C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содержит рекламу, в том числе политическую рекламу;</w:t>
      </w:r>
    </w:p>
    <w:p w14:paraId="3C257445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содержит пропаганду наркотических средств, психотропных веществ и их прекурсоров, новых потенциально опасных психоактивных веществ, культивирования наркосодержащих растений, каких-либо преимуществ в использовании отдельных наркотических средств, психотропных веществ, их аналогов или прекурсоров, новых потенциально опасных психоактивных веществ, наркосодержащих растений, в том числе использования в медицинских целях наркотических средств, психотропных веществ, новых потенциально опасных психоактивных веществ, наркосодержащих растений, подавляющих волю человека либо отрицательно влияющих на его психическое или физическое здоровье;</w:t>
      </w:r>
    </w:p>
    <w:p w14:paraId="4C360314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носит мошеннический характер;</w:t>
      </w:r>
    </w:p>
    <w:p w14:paraId="4F20F5CC" w14:textId="77777777" w:rsidR="00875A65" w:rsidRPr="00B52305" w:rsidRDefault="00875A65" w:rsidP="00100852">
      <w:pPr>
        <w:pStyle w:val="Textbody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а также нарушает иные права и интересы граждан и юридических лиц или требования законодательства РФ.</w:t>
      </w:r>
    </w:p>
    <w:p w14:paraId="317BE512" w14:textId="4EE345A5" w:rsidR="00875A65" w:rsidRPr="00B52305" w:rsidRDefault="00875A65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соблюдать общепринятые нормы поведения, культуры и этикета и не допускать оскорблений, хамства, нецензурную лексику, агрессивный стиль общения в общении со Специалистами, другими </w:t>
      </w:r>
      <w:r w:rsidR="00100852" w:rsidRPr="00B52305">
        <w:rPr>
          <w:rFonts w:ascii="Times New Roman" w:hAnsi="Times New Roman" w:cs="Times New Roman"/>
          <w:color w:val="000000"/>
          <w:sz w:val="22"/>
          <w:szCs w:val="22"/>
        </w:rPr>
        <w:t>Пользователями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0593942F" w14:textId="77777777" w:rsidR="00100852" w:rsidRPr="00B52305" w:rsidRDefault="00100852" w:rsidP="00100852">
      <w:pPr>
        <w:pStyle w:val="Textbody"/>
        <w:spacing w:after="0" w:line="240" w:lineRule="auto"/>
        <w:rPr>
          <w:rStyle w:val="StrongEmphasis"/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13821534" w14:textId="49967917" w:rsidR="00886D13" w:rsidRPr="002F075B" w:rsidRDefault="00886D13" w:rsidP="002F075B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Пользователю запрещается:</w:t>
      </w:r>
    </w:p>
    <w:p w14:paraId="007421C5" w14:textId="4B5FCB0A" w:rsidR="00886D13" w:rsidRPr="00B52305" w:rsidRDefault="00886D13" w:rsidP="00100852">
      <w:pPr>
        <w:pStyle w:val="Textbody"/>
        <w:spacing w:before="57" w:after="0" w:line="240" w:lineRule="auto"/>
        <w:ind w:left="57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использовать любые устройства, программы, процедуры, алгоритмы и методы, автоматические устройства или эквивалентные ручные процессы для доступа, приобретения, копирования или отслеживания содержания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024026B0" w14:textId="11AD797F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нарушать надлежащее функционирование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218D02E" w14:textId="1551583A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любым способом обходить навигационную структуру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для получения или попытки получения любой информации, документов или материалов любыми средствами, которые специально не представлены сервисом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3CF75A6D" w14:textId="2840C1E3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нарушать систему безопасности или аутентификации на </w:t>
      </w:r>
      <w:r w:rsidR="008A1545"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Платформе 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или в любой сети, относящейся к </w:t>
      </w:r>
      <w:r w:rsidR="008A1545" w:rsidRPr="00B52305">
        <w:rPr>
          <w:rFonts w:ascii="Times New Roman" w:hAnsi="Times New Roman" w:cs="Times New Roman"/>
          <w:color w:val="000000"/>
          <w:sz w:val="22"/>
          <w:szCs w:val="22"/>
        </w:rPr>
        <w:t>ней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7854CD81" w14:textId="7F04058A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выполнять обратный поиск, отслеживать или пытаться отслеживать любую информацию о любом другом Пользователе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14:paraId="2C4C9969" w14:textId="57C17154" w:rsidR="00F35C3C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использовать 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Сайт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 е</w:t>
      </w:r>
      <w:r w:rsidR="002F075B">
        <w:rPr>
          <w:rFonts w:ascii="Times New Roman" w:hAnsi="Times New Roman" w:cs="Times New Roman"/>
          <w:color w:val="000000"/>
          <w:sz w:val="22"/>
          <w:szCs w:val="22"/>
        </w:rPr>
        <w:t>го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Содержание в любых целях, запрещенных законодательством Российской Федерации, а также подстрекать к любой незаконной деятельности или другой деятельности, нарушающей права интернет-ресурса или других лиц.</w:t>
      </w:r>
    </w:p>
    <w:p w14:paraId="0D4A2C32" w14:textId="42B1F742" w:rsidR="00146C16" w:rsidRPr="00B52305" w:rsidRDefault="00146C16" w:rsidP="00BF0693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17F32947" w14:textId="43CC7B5C" w:rsidR="00207BC7" w:rsidRPr="00B52305" w:rsidRDefault="00207BC7" w:rsidP="00100852">
      <w:pPr>
        <w:pStyle w:val="Textbody"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своих обязательств в соответствии с условиями Соглашения и действующим законодательством Российской Федерации.</w:t>
      </w:r>
    </w:p>
    <w:p w14:paraId="4621DB75" w14:textId="77777777" w:rsidR="00207BC7" w:rsidRPr="00B52305" w:rsidRDefault="00207BC7" w:rsidP="00100852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95D6495" w14:textId="56D3D730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Администрация сайта не несет ответственности за:</w:t>
      </w:r>
    </w:p>
    <w:p w14:paraId="142E8E0D" w14:textId="6BEC2B5E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- задержки или сбои в процессе совершения операции, возникшие вследствие непреодолимой силы, а также любого случая неполадок в телекоммуникационных, компьютерных, электрических и иных смежных системах.</w:t>
      </w:r>
    </w:p>
    <w:p w14:paraId="590C45A3" w14:textId="6978A614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надлежащее функционирование </w:t>
      </w:r>
      <w:r w:rsidR="00BF0693">
        <w:rPr>
          <w:rFonts w:ascii="Times New Roman" w:hAnsi="Times New Roman" w:cs="Times New Roman"/>
          <w:color w:val="000000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, в случае если Пользователь не имеет необходимых технических средств для е</w:t>
      </w:r>
      <w:r w:rsidR="00B44B46" w:rsidRPr="00B52305">
        <w:rPr>
          <w:rFonts w:ascii="Times New Roman" w:hAnsi="Times New Roman" w:cs="Times New Roman"/>
          <w:color w:val="000000"/>
          <w:sz w:val="22"/>
          <w:szCs w:val="22"/>
        </w:rPr>
        <w:t>е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использования, а также не несет никаких обязательств по обеспечению пользователей такими средствами.</w:t>
      </w:r>
    </w:p>
    <w:p w14:paraId="440ABA25" w14:textId="12055BA4" w:rsidR="00886D13" w:rsidRPr="00B52305" w:rsidRDefault="00886D13" w:rsidP="00100852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- прекращение доступа к </w:t>
      </w:r>
      <w:r w:rsidR="00BF0693">
        <w:rPr>
          <w:rFonts w:ascii="Times New Roman" w:hAnsi="Times New Roman" w:cs="Times New Roman"/>
          <w:color w:val="000000"/>
          <w:sz w:val="22"/>
          <w:szCs w:val="22"/>
        </w:rPr>
        <w:t>Сайту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 в случае нарушения Пользователем любого положения настоящего Соглашения или иного документа, содержащего условия пользования </w:t>
      </w:r>
      <w:r w:rsidR="00BF0693">
        <w:rPr>
          <w:rFonts w:ascii="Times New Roman" w:hAnsi="Times New Roman" w:cs="Times New Roman"/>
          <w:color w:val="000000"/>
          <w:sz w:val="22"/>
          <w:szCs w:val="22"/>
        </w:rPr>
        <w:t>Сайтом</w:t>
      </w:r>
      <w:r w:rsidR="00D56872"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34F86917" w14:textId="2FE925F0" w:rsidR="00A9431F" w:rsidRPr="00B52305" w:rsidRDefault="00A9431F" w:rsidP="001008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B52305">
        <w:rPr>
          <w:rFonts w:ascii="Times New Roman" w:hAnsi="Times New Roman" w:cs="Times New Roman"/>
          <w:color w:val="000000"/>
        </w:rPr>
        <w:t xml:space="preserve">- </w:t>
      </w:r>
      <w:r w:rsidRPr="00B52305">
        <w:rPr>
          <w:rFonts w:ascii="Times New Roman" w:eastAsia="Arial" w:hAnsi="Times New Roman" w:cs="Times New Roman"/>
        </w:rPr>
        <w:t xml:space="preserve">посещение и использование Пользователем внешних ресурсов, ссылки на которые могут содержаться на </w:t>
      </w:r>
      <w:r w:rsidR="00BF0693">
        <w:rPr>
          <w:rFonts w:ascii="Times New Roman" w:eastAsia="Arial" w:hAnsi="Times New Roman" w:cs="Times New Roman"/>
        </w:rPr>
        <w:t>Сайте</w:t>
      </w:r>
      <w:r w:rsidRPr="00B52305">
        <w:rPr>
          <w:rFonts w:ascii="Times New Roman" w:eastAsia="Arial" w:hAnsi="Times New Roman" w:cs="Times New Roman"/>
        </w:rPr>
        <w:t xml:space="preserve">. </w:t>
      </w:r>
    </w:p>
    <w:p w14:paraId="07FD2DE2" w14:textId="77777777" w:rsidR="00A9431F" w:rsidRPr="00B52305" w:rsidRDefault="00A9431F" w:rsidP="0010085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825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0C567F9C" w14:textId="4610F014" w:rsidR="00EF661D" w:rsidRPr="00BF0693" w:rsidRDefault="00F527FE" w:rsidP="00BF0693">
      <w:pPr>
        <w:pStyle w:val="Textbody"/>
        <w:spacing w:after="0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Любые убытки, которые Пользователь может понести в случае умышленного или неосторожного нарушения любого положения настоящего Соглашения, а также вследствие несанкционированного доступа к коммуникациям другого Пользователя, Администрацией не возмещаются.</w:t>
      </w:r>
    </w:p>
    <w:p w14:paraId="6A93F9FA" w14:textId="1CBD0874" w:rsidR="00886D13" w:rsidRPr="00B52305" w:rsidRDefault="00BF0693" w:rsidP="00100852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sz w:val="22"/>
          <w:szCs w:val="22"/>
        </w:rPr>
        <w:lastRenderedPageBreak/>
        <w:t>8</w:t>
      </w:r>
      <w:r w:rsidR="00886D13" w:rsidRPr="00B52305">
        <w:rPr>
          <w:rStyle w:val="StrongEmphasis"/>
          <w:rFonts w:ascii="Times New Roman" w:hAnsi="Times New Roman" w:cs="Times New Roman"/>
          <w:sz w:val="22"/>
          <w:szCs w:val="22"/>
        </w:rPr>
        <w:t xml:space="preserve">. </w:t>
      </w:r>
      <w:r w:rsidR="00886D13"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РАЗРЕШЕНИЕ СПОРОВ</w:t>
      </w:r>
    </w:p>
    <w:p w14:paraId="43CD64CE" w14:textId="049C834B" w:rsidR="00152974" w:rsidRPr="00B52305" w:rsidRDefault="00152974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Все споры и разногласия, возникающие из настоящего Соглашения или в связи с ним, подлежат урегулированию в обязательном досудебном (претензионном) порядке путем направления письменной претензии</w:t>
      </w:r>
      <w:r w:rsidR="00857823" w:rsidRPr="00B52305">
        <w:rPr>
          <w:rFonts w:ascii="Times New Roman" w:hAnsi="Times New Roman" w:cs="Times New Roman"/>
          <w:sz w:val="22"/>
          <w:szCs w:val="22"/>
        </w:rPr>
        <w:t xml:space="preserve"> другой Стороне</w:t>
      </w:r>
      <w:r w:rsidRPr="00B52305">
        <w:rPr>
          <w:rFonts w:ascii="Times New Roman" w:hAnsi="Times New Roman" w:cs="Times New Roman"/>
          <w:sz w:val="22"/>
          <w:szCs w:val="22"/>
        </w:rPr>
        <w:t>.</w:t>
      </w:r>
    </w:p>
    <w:p w14:paraId="7478631C" w14:textId="7B86DB22" w:rsidR="00152974" w:rsidRPr="00B52305" w:rsidRDefault="00152974" w:rsidP="00100852">
      <w:pPr>
        <w:pStyle w:val="Textbody"/>
        <w:spacing w:before="57" w:after="186" w:line="240" w:lineRule="auto"/>
        <w:rPr>
          <w:rStyle w:val="a4"/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Претензи</w:t>
      </w:r>
      <w:r w:rsidR="00C83918" w:rsidRPr="00B52305">
        <w:rPr>
          <w:rFonts w:ascii="Times New Roman" w:hAnsi="Times New Roman" w:cs="Times New Roman"/>
          <w:sz w:val="22"/>
          <w:szCs w:val="22"/>
        </w:rPr>
        <w:t>и</w:t>
      </w:r>
      <w:r w:rsidRPr="00B52305">
        <w:rPr>
          <w:rFonts w:ascii="Times New Roman" w:hAnsi="Times New Roman" w:cs="Times New Roman"/>
          <w:sz w:val="22"/>
          <w:szCs w:val="22"/>
        </w:rPr>
        <w:t xml:space="preserve"> </w:t>
      </w:r>
      <w:r w:rsidR="00147604" w:rsidRPr="00B52305">
        <w:rPr>
          <w:rFonts w:ascii="Times New Roman" w:hAnsi="Times New Roman" w:cs="Times New Roman"/>
          <w:sz w:val="22"/>
          <w:szCs w:val="22"/>
        </w:rPr>
        <w:t>в адрес ООО «Ваш</w:t>
      </w:r>
      <w:r w:rsidR="00BF0693">
        <w:rPr>
          <w:rFonts w:ascii="Times New Roman" w:hAnsi="Times New Roman" w:cs="Times New Roman"/>
          <w:sz w:val="22"/>
          <w:szCs w:val="22"/>
        </w:rPr>
        <w:t>и</w:t>
      </w:r>
      <w:r w:rsidR="00147604" w:rsidRPr="00B52305">
        <w:rPr>
          <w:rFonts w:ascii="Times New Roman" w:hAnsi="Times New Roman" w:cs="Times New Roman"/>
          <w:sz w:val="22"/>
          <w:szCs w:val="22"/>
        </w:rPr>
        <w:t xml:space="preserve"> лаборатор</w:t>
      </w:r>
      <w:r w:rsidR="00BF0693">
        <w:rPr>
          <w:rFonts w:ascii="Times New Roman" w:hAnsi="Times New Roman" w:cs="Times New Roman"/>
          <w:sz w:val="22"/>
          <w:szCs w:val="22"/>
        </w:rPr>
        <w:t>ные технологии</w:t>
      </w:r>
      <w:r w:rsidR="00147604" w:rsidRPr="00B52305">
        <w:rPr>
          <w:rFonts w:ascii="Times New Roman" w:hAnsi="Times New Roman" w:cs="Times New Roman"/>
          <w:sz w:val="22"/>
          <w:szCs w:val="22"/>
        </w:rPr>
        <w:t xml:space="preserve">» </w:t>
      </w:r>
      <w:r w:rsidRPr="00B52305">
        <w:rPr>
          <w:rFonts w:ascii="Times New Roman" w:hAnsi="Times New Roman" w:cs="Times New Roman"/>
          <w:sz w:val="22"/>
          <w:szCs w:val="22"/>
        </w:rPr>
        <w:t>мо</w:t>
      </w:r>
      <w:r w:rsidR="00C83918" w:rsidRPr="00B52305">
        <w:rPr>
          <w:rFonts w:ascii="Times New Roman" w:hAnsi="Times New Roman" w:cs="Times New Roman"/>
          <w:sz w:val="22"/>
          <w:szCs w:val="22"/>
        </w:rPr>
        <w:t>гут</w:t>
      </w:r>
      <w:r w:rsidRPr="00B52305">
        <w:rPr>
          <w:rFonts w:ascii="Times New Roman" w:hAnsi="Times New Roman" w:cs="Times New Roman"/>
          <w:sz w:val="22"/>
          <w:szCs w:val="22"/>
        </w:rPr>
        <w:t xml:space="preserve"> направляться одним из следующих способов: по юридическому адресу/адресу электронной почты, указанным в настоящем Соглашении или через форму обращения на сайте</w:t>
      </w:r>
      <w:r w:rsidR="00BF0693">
        <w:rPr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="00BF0693" w:rsidRPr="003E1CD0">
          <w:rPr>
            <w:rStyle w:val="a4"/>
            <w:rFonts w:ascii="Times New Roman" w:hAnsi="Times New Roman" w:cs="Times New Roman"/>
            <w:sz w:val="22"/>
            <w:szCs w:val="22"/>
          </w:rPr>
          <w:t>https://life123.ru/</w:t>
        </w:r>
      </w:hyperlink>
      <w:r w:rsidR="00BF0693" w:rsidRPr="00B52305">
        <w:rPr>
          <w:rFonts w:ascii="Times New Roman" w:hAnsi="Times New Roman" w:cs="Times New Roman"/>
          <w:sz w:val="22"/>
          <w:szCs w:val="22"/>
        </w:rPr>
        <w:t>.</w:t>
      </w:r>
    </w:p>
    <w:p w14:paraId="0B7F2F7A" w14:textId="033C42CA" w:rsidR="00147604" w:rsidRPr="00B52305" w:rsidRDefault="00147604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Датой получения претензии будет считаться:</w:t>
      </w:r>
      <w:r w:rsidRPr="00B52305">
        <w:rPr>
          <w:rFonts w:ascii="Times New Roman" w:hAnsi="Times New Roman" w:cs="Times New Roman"/>
          <w:sz w:val="22"/>
          <w:szCs w:val="22"/>
        </w:rPr>
        <w:br/>
        <w:t>- при направлении по почтовой связи заказным письмом с уведомлением о вручении – дата, указанная в уведомлении о вручении либо в ином документе оператора связи, подтверждающем вручение или попытку вручения</w:t>
      </w:r>
    </w:p>
    <w:p w14:paraId="39DAE49F" w14:textId="6F4E79BA" w:rsidR="00C43564" w:rsidRPr="00B52305" w:rsidRDefault="00C43564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- при направлении по электронной почте – дата и время поступления сообщения на адрес электронной почты, согласно техническим данным почтового сервера отправителя и/или получателя.</w:t>
      </w:r>
    </w:p>
    <w:p w14:paraId="30A0C138" w14:textId="0F438DDB" w:rsidR="00C43564" w:rsidRPr="00B52305" w:rsidRDefault="00C43564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- при направлении через форму обратной связи на сайте – дата регистрации обращения.</w:t>
      </w:r>
    </w:p>
    <w:p w14:paraId="2DA5D09E" w14:textId="3EC0036E" w:rsidR="00C43564" w:rsidRPr="00B52305" w:rsidRDefault="00C43564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Ответ на претензию направляется тем же способом (по тому же каналу связи), по которому она была получена.</w:t>
      </w:r>
    </w:p>
    <w:p w14:paraId="7E55C1CE" w14:textId="3587396F" w:rsidR="00857823" w:rsidRPr="00B52305" w:rsidRDefault="00857823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Срок рассмотрения претензии составляет 30 (тридцать) календарных дней с даты ее получения. </w:t>
      </w:r>
    </w:p>
    <w:p w14:paraId="3B422B4B" w14:textId="0EC14FAA" w:rsidR="00886D13" w:rsidRPr="00B52305" w:rsidRDefault="00857823" w:rsidP="00100852">
      <w:pPr>
        <w:pStyle w:val="Textbody"/>
        <w:spacing w:before="57" w:after="186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В случае, если Стороны не урегулировали спор в досудебном порядке в указанный срок либо ответ на претензию не </w:t>
      </w:r>
      <w:r w:rsidR="00C43564" w:rsidRPr="00B52305">
        <w:rPr>
          <w:rFonts w:ascii="Times New Roman" w:hAnsi="Times New Roman" w:cs="Times New Roman"/>
          <w:sz w:val="22"/>
          <w:szCs w:val="22"/>
        </w:rPr>
        <w:t xml:space="preserve">был </w:t>
      </w:r>
      <w:r w:rsidRPr="00B52305">
        <w:rPr>
          <w:rFonts w:ascii="Times New Roman" w:hAnsi="Times New Roman" w:cs="Times New Roman"/>
          <w:sz w:val="22"/>
          <w:szCs w:val="22"/>
        </w:rPr>
        <w:t>получен, любая из Сторон вправе обратиться в суд за защитой своих прав и законных интересов в порядке, предусмотренном действующим законодательством Российской Федерации</w:t>
      </w:r>
      <w:r w:rsidR="00886D13" w:rsidRPr="00B52305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14:paraId="7B96FF8A" w14:textId="27A036C5" w:rsidR="00886D13" w:rsidRPr="00B52305" w:rsidRDefault="00BF0693" w:rsidP="00100852">
      <w:pPr>
        <w:pStyle w:val="Textbody"/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9</w:t>
      </w:r>
      <w:r w:rsidR="00886D13" w:rsidRPr="00B52305">
        <w:rPr>
          <w:rStyle w:val="StrongEmphasis"/>
          <w:rFonts w:ascii="Times New Roman" w:hAnsi="Times New Roman" w:cs="Times New Roman"/>
          <w:color w:val="000000"/>
          <w:sz w:val="22"/>
          <w:szCs w:val="22"/>
        </w:rPr>
        <w:t>. ЗАКЛЮЧИТЕЛЬНЫЕ ПОЛОЖЕНИЯ</w:t>
      </w:r>
    </w:p>
    <w:p w14:paraId="59DFA17F" w14:textId="6D039D75" w:rsidR="00546BC5" w:rsidRPr="00B52305" w:rsidRDefault="00546BC5" w:rsidP="00100852">
      <w:pPr>
        <w:pStyle w:val="Textbody"/>
        <w:spacing w:before="57" w:after="186" w:line="240" w:lineRule="auto"/>
        <w:rPr>
          <w:rFonts w:ascii="Times New Roman" w:hAnsi="Times New Roman" w:cs="Times New Roman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 xml:space="preserve">Действие настоящего Соглашения распространяется на все последующие обновления/новые версии </w:t>
      </w:r>
      <w:r w:rsidR="006F67C0">
        <w:rPr>
          <w:rFonts w:ascii="Times New Roman" w:hAnsi="Times New Roman" w:cs="Times New Roman"/>
          <w:sz w:val="22"/>
          <w:szCs w:val="22"/>
        </w:rPr>
        <w:t>Сайта</w:t>
      </w:r>
      <w:r w:rsidRPr="00B52305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0E4B0181" w14:textId="12802A33" w:rsidR="003B6086" w:rsidRPr="00B52305" w:rsidRDefault="003B6086" w:rsidP="00100852">
      <w:pPr>
        <w:pStyle w:val="Textbody"/>
        <w:spacing w:before="57" w:after="186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sz w:val="22"/>
          <w:szCs w:val="22"/>
        </w:rPr>
        <w:t>В части, не урегулированной настоящим Соглашением, отношения Компании и Пользователя регулируются действующим законодательством Российской Федерации вне зависимости от места нахождения Компании, Пользователя или Устройства Пользователя.</w:t>
      </w:r>
    </w:p>
    <w:p w14:paraId="0B1587AF" w14:textId="56C8162D" w:rsidR="00600085" w:rsidRPr="00B52305" w:rsidRDefault="00600085" w:rsidP="00100852">
      <w:pPr>
        <w:pStyle w:val="Textbody"/>
        <w:spacing w:before="57" w:after="186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При внесении изменений в настоящее Соглашение, в заголовке Соглашения указывается дата действующей редакции. Продолжая использовать Сайт после опубликования новой редакции Соглашения, Пользователь соглашается с изменениями, внесенными в Соглашение, при этом он обязуется самостоятельно знакомиться с новыми редакциями Соглашения. Специального уведомления Пользователя об изменениях Соглашения и/или его неотъемлемых частей не требуется.</w:t>
      </w:r>
    </w:p>
    <w:p w14:paraId="55087389" w14:textId="33354B01" w:rsidR="00886D13" w:rsidRPr="00B52305" w:rsidRDefault="00886D13" w:rsidP="00100852">
      <w:pPr>
        <w:pStyle w:val="Textbody"/>
        <w:spacing w:before="57" w:after="186" w:line="240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 xml:space="preserve">Администрация не принимает встречные предложения от Пользователя относительно изменений настоящего </w:t>
      </w:r>
      <w:r w:rsidR="00F619CB" w:rsidRPr="00B52305">
        <w:rPr>
          <w:rFonts w:ascii="Times New Roman" w:hAnsi="Times New Roman" w:cs="Times New Roman"/>
          <w:color w:val="000000"/>
          <w:sz w:val="22"/>
          <w:szCs w:val="22"/>
        </w:rPr>
        <w:t>С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оглашения.</w:t>
      </w:r>
    </w:p>
    <w:p w14:paraId="70A966A6" w14:textId="08039165" w:rsidR="007218F7" w:rsidRPr="00B52305" w:rsidRDefault="00886D13" w:rsidP="00100852">
      <w:pPr>
        <w:pStyle w:val="Standard"/>
        <w:spacing w:before="57" w:after="186"/>
        <w:rPr>
          <w:rFonts w:ascii="Times New Roman" w:hAnsi="Times New Roman" w:cs="Times New Roman"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Действующая редакция Соглашения опубликована на официальном сайте</w:t>
      </w:r>
      <w:r w:rsidR="006F67C0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6F67C0" w:rsidRPr="006F67C0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_______________</w:t>
      </w:r>
      <w:r w:rsidRPr="00B52305">
        <w:rPr>
          <w:rFonts w:ascii="Times New Roman" w:hAnsi="Times New Roman" w:cs="Times New Roman"/>
          <w:color w:val="000000"/>
          <w:sz w:val="22"/>
          <w:szCs w:val="22"/>
        </w:rPr>
        <w:t>, а также находится в бумажном виде по адресу: 127106, РФ, г. Москва, Гостиничный проезд, д.4А, стр.1.</w:t>
      </w:r>
    </w:p>
    <w:p w14:paraId="2676E896" w14:textId="026A7405" w:rsidR="00AB1D2C" w:rsidRPr="00B52305" w:rsidRDefault="00886D13" w:rsidP="00100852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1</w:t>
      </w:r>
      <w:r w:rsidR="006F67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0</w:t>
      </w: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. </w:t>
      </w:r>
      <w:r w:rsidR="00AB1D2C"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АДРЕС</w:t>
      </w: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И КООРДИНАТЫ ДЛЯ СВЯЗИ</w:t>
      </w:r>
    </w:p>
    <w:p w14:paraId="35F348AA" w14:textId="77777777" w:rsidR="007218F7" w:rsidRPr="00B52305" w:rsidRDefault="007218F7" w:rsidP="00100852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0AEA89C5" w14:textId="2F19766F" w:rsidR="0017544A" w:rsidRPr="00B52305" w:rsidRDefault="0017544A" w:rsidP="00100852">
      <w:pPr>
        <w:pStyle w:val="Standard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ООО «Ваш</w:t>
      </w:r>
      <w:r w:rsidR="006F67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и</w:t>
      </w: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лаборатор</w:t>
      </w:r>
      <w:r w:rsidR="006F67C0">
        <w:rPr>
          <w:rFonts w:ascii="Times New Roman" w:hAnsi="Times New Roman" w:cs="Times New Roman"/>
          <w:b/>
          <w:bCs/>
          <w:color w:val="000000"/>
          <w:sz w:val="22"/>
          <w:szCs w:val="22"/>
        </w:rPr>
        <w:t>ные технологии</w:t>
      </w:r>
      <w:r w:rsidRPr="00B52305">
        <w:rPr>
          <w:rFonts w:ascii="Times New Roman" w:hAnsi="Times New Roman" w:cs="Times New Roman"/>
          <w:b/>
          <w:bCs/>
          <w:color w:val="000000"/>
          <w:sz w:val="22"/>
          <w:szCs w:val="22"/>
        </w:rPr>
        <w:t>»</w:t>
      </w:r>
    </w:p>
    <w:p w14:paraId="48A41B5F" w14:textId="3A14F609" w:rsidR="0017544A" w:rsidRPr="00B52305" w:rsidRDefault="00152974" w:rsidP="00100852">
      <w:pPr>
        <w:pStyle w:val="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52305">
        <w:rPr>
          <w:sz w:val="22"/>
          <w:szCs w:val="22"/>
        </w:rPr>
        <w:t>Юридический а</w:t>
      </w:r>
      <w:r w:rsidR="0017544A" w:rsidRPr="00B52305">
        <w:rPr>
          <w:sz w:val="22"/>
          <w:szCs w:val="22"/>
        </w:rPr>
        <w:t>дрес: Россия, 127106, Москва, Гостиничный проезд, дом 4А строение 1</w:t>
      </w:r>
    </w:p>
    <w:p w14:paraId="668D1B58" w14:textId="157C6858" w:rsidR="003B6086" w:rsidRPr="00B52305" w:rsidRDefault="0017544A" w:rsidP="00100852">
      <w:pPr>
        <w:pStyle w:val="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B52305">
        <w:rPr>
          <w:sz w:val="22"/>
          <w:szCs w:val="22"/>
        </w:rPr>
        <w:t>ИНН ‍</w:t>
      </w:r>
      <w:r w:rsidR="006F67C0">
        <w:t>9715340467</w:t>
      </w:r>
      <w:r w:rsidRPr="00B52305">
        <w:rPr>
          <w:sz w:val="22"/>
          <w:szCs w:val="22"/>
        </w:rPr>
        <w:br/>
        <w:t>КПП ‍</w:t>
      </w:r>
      <w:r w:rsidR="006F67C0">
        <w:t>771501001</w:t>
      </w:r>
      <w:r w:rsidRPr="00B52305">
        <w:rPr>
          <w:sz w:val="22"/>
          <w:szCs w:val="22"/>
        </w:rPr>
        <w:br/>
        <w:t xml:space="preserve">ОГРН </w:t>
      </w:r>
      <w:r w:rsidR="006F67C0">
        <w:t>1197746153087</w:t>
      </w:r>
    </w:p>
    <w:p w14:paraId="30527415" w14:textId="77777777" w:rsidR="00797753" w:rsidRPr="00B52305" w:rsidRDefault="00797753" w:rsidP="00100852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</w:p>
    <w:p w14:paraId="5A443D4C" w14:textId="322E4BB4" w:rsidR="00AB1D2C" w:rsidRPr="00B52305" w:rsidRDefault="006F67C0" w:rsidP="00100852">
      <w:pPr>
        <w:pStyle w:val="Standard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Контакты</w:t>
      </w:r>
      <w:r w:rsidR="0017544A" w:rsidRPr="00B52305">
        <w:rPr>
          <w:rFonts w:ascii="Times New Roman" w:hAnsi="Times New Roman" w:cs="Times New Roman"/>
          <w:color w:val="000000"/>
          <w:sz w:val="22"/>
          <w:szCs w:val="22"/>
        </w:rPr>
        <w:t>:</w:t>
      </w:r>
    </w:p>
    <w:p w14:paraId="424D049A" w14:textId="730F3FF8" w:rsidR="00886D13" w:rsidRPr="006F67C0" w:rsidRDefault="00886D13" w:rsidP="00100852">
      <w:pPr>
        <w:pStyle w:val="Standard"/>
        <w:rPr>
          <w:rFonts w:ascii="Times New Roman" w:hAnsi="Times New Roman" w:cs="Times New Roman"/>
          <w:sz w:val="22"/>
          <w:szCs w:val="22"/>
          <w:highlight w:val="yellow"/>
        </w:rPr>
      </w:pPr>
      <w:r w:rsidRPr="00B52305">
        <w:rPr>
          <w:rFonts w:ascii="Times New Roman" w:hAnsi="Times New Roman" w:cs="Times New Roman"/>
          <w:color w:val="000000"/>
          <w:sz w:val="22"/>
          <w:szCs w:val="22"/>
        </w:rPr>
        <w:t>Адрес электронной почты</w:t>
      </w:r>
      <w:r w:rsidRPr="006F67C0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:</w:t>
      </w:r>
      <w:r w:rsidR="006F67C0" w:rsidRPr="006F67C0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_____________________</w:t>
      </w:r>
    </w:p>
    <w:p w14:paraId="42FAFF0B" w14:textId="6357C19A" w:rsidR="0017544A" w:rsidRPr="00B52305" w:rsidRDefault="0017544A" w:rsidP="00100852">
      <w:pPr>
        <w:pStyle w:val="paragraph"/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6F67C0">
        <w:rPr>
          <w:sz w:val="22"/>
          <w:szCs w:val="22"/>
          <w:highlight w:val="yellow"/>
        </w:rPr>
        <w:t>Телефоны для связи:</w:t>
      </w:r>
      <w:r w:rsidR="003B6086" w:rsidRPr="006F67C0">
        <w:rPr>
          <w:sz w:val="22"/>
          <w:szCs w:val="22"/>
          <w:highlight w:val="yellow"/>
        </w:rPr>
        <w:t xml:space="preserve"> </w:t>
      </w:r>
      <w:r w:rsidR="006F67C0" w:rsidRPr="006F67C0">
        <w:rPr>
          <w:sz w:val="22"/>
          <w:szCs w:val="22"/>
          <w:highlight w:val="yellow"/>
        </w:rPr>
        <w:t>__________________________</w:t>
      </w:r>
      <w:r w:rsidRPr="00B52305">
        <w:rPr>
          <w:sz w:val="22"/>
          <w:szCs w:val="22"/>
        </w:rPr>
        <w:br/>
      </w:r>
      <w:r w:rsidRPr="00B52305">
        <w:rPr>
          <w:sz w:val="22"/>
          <w:szCs w:val="22"/>
        </w:rPr>
        <w:br/>
      </w:r>
    </w:p>
    <w:p w14:paraId="5D82803E" w14:textId="0D018F3F" w:rsidR="007F5E46" w:rsidRPr="00B52305" w:rsidRDefault="007F5E46" w:rsidP="00100852">
      <w:pPr>
        <w:pStyle w:val="Standard"/>
        <w:rPr>
          <w:rFonts w:ascii="Times New Roman" w:hAnsi="Times New Roman" w:cs="Times New Roman"/>
          <w:color w:val="333333"/>
          <w:sz w:val="22"/>
          <w:szCs w:val="22"/>
        </w:rPr>
      </w:pPr>
    </w:p>
    <w:sectPr w:rsidR="007F5E46" w:rsidRPr="00B52305" w:rsidSect="007F5E4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E5ED1"/>
    <w:multiLevelType w:val="hybridMultilevel"/>
    <w:tmpl w:val="8474E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9C18F1"/>
    <w:multiLevelType w:val="hybridMultilevel"/>
    <w:tmpl w:val="3C8C29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2426E"/>
    <w:multiLevelType w:val="multilevel"/>
    <w:tmpl w:val="9482A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E7DE4"/>
    <w:multiLevelType w:val="multilevel"/>
    <w:tmpl w:val="ADE4976E"/>
    <w:lvl w:ilvl="0">
      <w:start w:val="3"/>
      <w:numFmt w:val="decimal"/>
      <w:lvlText w:val="%1"/>
      <w:lvlJc w:val="left"/>
      <w:pPr>
        <w:ind w:left="542" w:hanging="477"/>
      </w:pPr>
    </w:lvl>
    <w:lvl w:ilvl="1">
      <w:start w:val="1"/>
      <w:numFmt w:val="decimal"/>
      <w:lvlText w:val="%1.%2."/>
      <w:lvlJc w:val="left"/>
      <w:pPr>
        <w:ind w:left="542" w:hanging="477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2667" w:hanging="477"/>
      </w:pPr>
    </w:lvl>
    <w:lvl w:ilvl="3">
      <w:start w:val="1"/>
      <w:numFmt w:val="bullet"/>
      <w:lvlText w:val="•"/>
      <w:lvlJc w:val="left"/>
      <w:pPr>
        <w:ind w:left="3729" w:hanging="477"/>
      </w:pPr>
    </w:lvl>
    <w:lvl w:ilvl="4">
      <w:start w:val="1"/>
      <w:numFmt w:val="bullet"/>
      <w:lvlText w:val="•"/>
      <w:lvlJc w:val="left"/>
      <w:pPr>
        <w:ind w:left="4791" w:hanging="477"/>
      </w:pPr>
    </w:lvl>
    <w:lvl w:ilvl="5">
      <w:start w:val="1"/>
      <w:numFmt w:val="bullet"/>
      <w:lvlText w:val="•"/>
      <w:lvlJc w:val="left"/>
      <w:pPr>
        <w:ind w:left="5854" w:hanging="477"/>
      </w:pPr>
    </w:lvl>
    <w:lvl w:ilvl="6">
      <w:start w:val="1"/>
      <w:numFmt w:val="bullet"/>
      <w:lvlText w:val="•"/>
      <w:lvlJc w:val="left"/>
      <w:pPr>
        <w:ind w:left="6916" w:hanging="477"/>
      </w:pPr>
    </w:lvl>
    <w:lvl w:ilvl="7">
      <w:start w:val="1"/>
      <w:numFmt w:val="bullet"/>
      <w:lvlText w:val="•"/>
      <w:lvlJc w:val="left"/>
      <w:pPr>
        <w:ind w:left="7978" w:hanging="477"/>
      </w:pPr>
    </w:lvl>
    <w:lvl w:ilvl="8">
      <w:start w:val="1"/>
      <w:numFmt w:val="bullet"/>
      <w:lvlText w:val="•"/>
      <w:lvlJc w:val="left"/>
      <w:pPr>
        <w:ind w:left="9040" w:hanging="477"/>
      </w:pPr>
    </w:lvl>
  </w:abstractNum>
  <w:abstractNum w:abstractNumId="4" w15:restartNumberingAfterBreak="0">
    <w:nsid w:val="2ADB5B49"/>
    <w:multiLevelType w:val="hybridMultilevel"/>
    <w:tmpl w:val="F53EDF3A"/>
    <w:lvl w:ilvl="0" w:tplc="1504960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5942BE"/>
    <w:multiLevelType w:val="multilevel"/>
    <w:tmpl w:val="5F6AB9D2"/>
    <w:lvl w:ilvl="0">
      <w:start w:val="1"/>
      <w:numFmt w:val="decimal"/>
      <w:lvlText w:val="%1."/>
      <w:lvlJc w:val="left"/>
      <w:pPr>
        <w:ind w:left="688" w:hanging="567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1128" w:hanging="418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688" w:hanging="422"/>
      </w:pPr>
      <w:rPr>
        <w:rFonts w:ascii="Arial" w:eastAsia="Arial" w:hAnsi="Arial" w:cs="Arial"/>
        <w:sz w:val="22"/>
        <w:szCs w:val="22"/>
      </w:rPr>
    </w:lvl>
    <w:lvl w:ilvl="3">
      <w:start w:val="1"/>
      <w:numFmt w:val="bullet"/>
      <w:lvlText w:val="•"/>
      <w:lvlJc w:val="left"/>
      <w:pPr>
        <w:ind w:left="688" w:hanging="422"/>
      </w:pPr>
    </w:lvl>
    <w:lvl w:ilvl="4">
      <w:start w:val="1"/>
      <w:numFmt w:val="bullet"/>
      <w:lvlText w:val="•"/>
      <w:lvlJc w:val="left"/>
      <w:pPr>
        <w:ind w:left="823" w:hanging="422"/>
      </w:pPr>
    </w:lvl>
    <w:lvl w:ilvl="5">
      <w:start w:val="1"/>
      <w:numFmt w:val="bullet"/>
      <w:lvlText w:val="•"/>
      <w:lvlJc w:val="left"/>
      <w:pPr>
        <w:ind w:left="824" w:hanging="422"/>
      </w:pPr>
    </w:lvl>
    <w:lvl w:ilvl="6">
      <w:start w:val="1"/>
      <w:numFmt w:val="bullet"/>
      <w:lvlText w:val="•"/>
      <w:lvlJc w:val="left"/>
      <w:pPr>
        <w:ind w:left="972" w:hanging="422"/>
      </w:pPr>
    </w:lvl>
    <w:lvl w:ilvl="7">
      <w:start w:val="1"/>
      <w:numFmt w:val="bullet"/>
      <w:lvlText w:val="•"/>
      <w:lvlJc w:val="left"/>
      <w:pPr>
        <w:ind w:left="974" w:hanging="422"/>
      </w:pPr>
    </w:lvl>
    <w:lvl w:ilvl="8">
      <w:start w:val="1"/>
      <w:numFmt w:val="bullet"/>
      <w:lvlText w:val="•"/>
      <w:lvlJc w:val="left"/>
      <w:pPr>
        <w:ind w:left="1111" w:hanging="422"/>
      </w:pPr>
    </w:lvl>
  </w:abstractNum>
  <w:abstractNum w:abstractNumId="6" w15:restartNumberingAfterBreak="0">
    <w:nsid w:val="69900ACE"/>
    <w:multiLevelType w:val="multilevel"/>
    <w:tmpl w:val="4D46E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B51668"/>
    <w:multiLevelType w:val="multilevel"/>
    <w:tmpl w:val="77EE7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5AE68C2"/>
    <w:multiLevelType w:val="hybridMultilevel"/>
    <w:tmpl w:val="BE381752"/>
    <w:lvl w:ilvl="0" w:tplc="27A412B8">
      <w:start w:val="4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CE411AE"/>
    <w:multiLevelType w:val="multilevel"/>
    <w:tmpl w:val="75E8BF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17902159">
    <w:abstractNumId w:val="6"/>
  </w:num>
  <w:num w:numId="2" w16cid:durableId="2049139174">
    <w:abstractNumId w:val="0"/>
  </w:num>
  <w:num w:numId="3" w16cid:durableId="629214531">
    <w:abstractNumId w:val="9"/>
  </w:num>
  <w:num w:numId="4" w16cid:durableId="1309090871">
    <w:abstractNumId w:val="8"/>
  </w:num>
  <w:num w:numId="5" w16cid:durableId="1388382810">
    <w:abstractNumId w:val="3"/>
  </w:num>
  <w:num w:numId="6" w16cid:durableId="179470129">
    <w:abstractNumId w:val="5"/>
  </w:num>
  <w:num w:numId="7" w16cid:durableId="1109474382">
    <w:abstractNumId w:val="4"/>
  </w:num>
  <w:num w:numId="8" w16cid:durableId="297611722">
    <w:abstractNumId w:val="1"/>
  </w:num>
  <w:num w:numId="9" w16cid:durableId="584456594">
    <w:abstractNumId w:val="7"/>
  </w:num>
  <w:num w:numId="10" w16cid:durableId="1602427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28B"/>
    <w:rsid w:val="0000117D"/>
    <w:rsid w:val="00004CD3"/>
    <w:rsid w:val="0003065E"/>
    <w:rsid w:val="0003455D"/>
    <w:rsid w:val="000728AD"/>
    <w:rsid w:val="00095065"/>
    <w:rsid w:val="000B5333"/>
    <w:rsid w:val="000D64CF"/>
    <w:rsid w:val="000F20C3"/>
    <w:rsid w:val="000F425C"/>
    <w:rsid w:val="000F735B"/>
    <w:rsid w:val="00100852"/>
    <w:rsid w:val="00120B15"/>
    <w:rsid w:val="001403C2"/>
    <w:rsid w:val="00145BFF"/>
    <w:rsid w:val="00146C16"/>
    <w:rsid w:val="00147604"/>
    <w:rsid w:val="00152974"/>
    <w:rsid w:val="0017544A"/>
    <w:rsid w:val="00182EB1"/>
    <w:rsid w:val="001F194A"/>
    <w:rsid w:val="0020128B"/>
    <w:rsid w:val="00207BC7"/>
    <w:rsid w:val="00213B25"/>
    <w:rsid w:val="00213BB0"/>
    <w:rsid w:val="002154EF"/>
    <w:rsid w:val="0023192E"/>
    <w:rsid w:val="00243D5B"/>
    <w:rsid w:val="0024451B"/>
    <w:rsid w:val="00266E8F"/>
    <w:rsid w:val="00295F2A"/>
    <w:rsid w:val="002A7F03"/>
    <w:rsid w:val="002B3A30"/>
    <w:rsid w:val="002C08E2"/>
    <w:rsid w:val="002F075B"/>
    <w:rsid w:val="00313491"/>
    <w:rsid w:val="00317CB6"/>
    <w:rsid w:val="003209DB"/>
    <w:rsid w:val="00333162"/>
    <w:rsid w:val="0034552A"/>
    <w:rsid w:val="003614FF"/>
    <w:rsid w:val="00362149"/>
    <w:rsid w:val="003651A2"/>
    <w:rsid w:val="00384AB3"/>
    <w:rsid w:val="003A2376"/>
    <w:rsid w:val="003A6540"/>
    <w:rsid w:val="003B6086"/>
    <w:rsid w:val="003B6D44"/>
    <w:rsid w:val="003F6CFA"/>
    <w:rsid w:val="004503FF"/>
    <w:rsid w:val="00451964"/>
    <w:rsid w:val="004A7E65"/>
    <w:rsid w:val="004E0237"/>
    <w:rsid w:val="004E2CB1"/>
    <w:rsid w:val="004E4CD0"/>
    <w:rsid w:val="004F7B66"/>
    <w:rsid w:val="005017AD"/>
    <w:rsid w:val="0051341D"/>
    <w:rsid w:val="00517296"/>
    <w:rsid w:val="00520B1B"/>
    <w:rsid w:val="00546BC5"/>
    <w:rsid w:val="005B301E"/>
    <w:rsid w:val="005C664E"/>
    <w:rsid w:val="005E4CA3"/>
    <w:rsid w:val="00600085"/>
    <w:rsid w:val="00615155"/>
    <w:rsid w:val="006203B9"/>
    <w:rsid w:val="006225F8"/>
    <w:rsid w:val="00637926"/>
    <w:rsid w:val="006546EA"/>
    <w:rsid w:val="006613F9"/>
    <w:rsid w:val="00663C8C"/>
    <w:rsid w:val="006932FE"/>
    <w:rsid w:val="00696911"/>
    <w:rsid w:val="006975E1"/>
    <w:rsid w:val="006A3340"/>
    <w:rsid w:val="006A4BC0"/>
    <w:rsid w:val="006A6FF2"/>
    <w:rsid w:val="006C5C40"/>
    <w:rsid w:val="006C6EE6"/>
    <w:rsid w:val="006D2DE3"/>
    <w:rsid w:val="006E258D"/>
    <w:rsid w:val="006F2AD1"/>
    <w:rsid w:val="006F67C0"/>
    <w:rsid w:val="00703352"/>
    <w:rsid w:val="00716C8E"/>
    <w:rsid w:val="0072004B"/>
    <w:rsid w:val="007218BF"/>
    <w:rsid w:val="007218F7"/>
    <w:rsid w:val="00721E06"/>
    <w:rsid w:val="00752BE8"/>
    <w:rsid w:val="00766B71"/>
    <w:rsid w:val="00792F12"/>
    <w:rsid w:val="00797753"/>
    <w:rsid w:val="007A0E4E"/>
    <w:rsid w:val="007B08A8"/>
    <w:rsid w:val="007D1246"/>
    <w:rsid w:val="007D7B7C"/>
    <w:rsid w:val="007F1782"/>
    <w:rsid w:val="007F5E46"/>
    <w:rsid w:val="00811019"/>
    <w:rsid w:val="00817731"/>
    <w:rsid w:val="0082595E"/>
    <w:rsid w:val="00841BE2"/>
    <w:rsid w:val="00857823"/>
    <w:rsid w:val="00862735"/>
    <w:rsid w:val="00863538"/>
    <w:rsid w:val="0086555E"/>
    <w:rsid w:val="008733A5"/>
    <w:rsid w:val="00875A65"/>
    <w:rsid w:val="00886D13"/>
    <w:rsid w:val="00891AE1"/>
    <w:rsid w:val="008A1329"/>
    <w:rsid w:val="008A1545"/>
    <w:rsid w:val="008D1EB9"/>
    <w:rsid w:val="008E6E30"/>
    <w:rsid w:val="008F6A56"/>
    <w:rsid w:val="009024DB"/>
    <w:rsid w:val="009077E9"/>
    <w:rsid w:val="00914CA2"/>
    <w:rsid w:val="00930C20"/>
    <w:rsid w:val="00932349"/>
    <w:rsid w:val="00964642"/>
    <w:rsid w:val="00975039"/>
    <w:rsid w:val="00977F05"/>
    <w:rsid w:val="00991530"/>
    <w:rsid w:val="00992D97"/>
    <w:rsid w:val="009A14F8"/>
    <w:rsid w:val="009F1F6C"/>
    <w:rsid w:val="00A46EEA"/>
    <w:rsid w:val="00A57F17"/>
    <w:rsid w:val="00A61B6A"/>
    <w:rsid w:val="00A64BD7"/>
    <w:rsid w:val="00A85D17"/>
    <w:rsid w:val="00A9431F"/>
    <w:rsid w:val="00A95E2D"/>
    <w:rsid w:val="00AB1D2C"/>
    <w:rsid w:val="00AB3214"/>
    <w:rsid w:val="00AC4A25"/>
    <w:rsid w:val="00AC628A"/>
    <w:rsid w:val="00AD0380"/>
    <w:rsid w:val="00AE0D9F"/>
    <w:rsid w:val="00AF7B89"/>
    <w:rsid w:val="00B017AE"/>
    <w:rsid w:val="00B07191"/>
    <w:rsid w:val="00B137E7"/>
    <w:rsid w:val="00B2029E"/>
    <w:rsid w:val="00B300A0"/>
    <w:rsid w:val="00B40A8A"/>
    <w:rsid w:val="00B44B46"/>
    <w:rsid w:val="00B52305"/>
    <w:rsid w:val="00B54813"/>
    <w:rsid w:val="00B576F2"/>
    <w:rsid w:val="00BA32DC"/>
    <w:rsid w:val="00BA49D1"/>
    <w:rsid w:val="00BC4447"/>
    <w:rsid w:val="00BD337C"/>
    <w:rsid w:val="00BD5478"/>
    <w:rsid w:val="00BE42F3"/>
    <w:rsid w:val="00BE79F7"/>
    <w:rsid w:val="00BF0693"/>
    <w:rsid w:val="00C0216C"/>
    <w:rsid w:val="00C4058A"/>
    <w:rsid w:val="00C42CDB"/>
    <w:rsid w:val="00C43564"/>
    <w:rsid w:val="00C641AD"/>
    <w:rsid w:val="00C647B3"/>
    <w:rsid w:val="00C66852"/>
    <w:rsid w:val="00C83918"/>
    <w:rsid w:val="00C92650"/>
    <w:rsid w:val="00CB4B3C"/>
    <w:rsid w:val="00CC38A8"/>
    <w:rsid w:val="00CE192C"/>
    <w:rsid w:val="00D10012"/>
    <w:rsid w:val="00D17216"/>
    <w:rsid w:val="00D25883"/>
    <w:rsid w:val="00D32A63"/>
    <w:rsid w:val="00D3666C"/>
    <w:rsid w:val="00D3750A"/>
    <w:rsid w:val="00D56872"/>
    <w:rsid w:val="00D57285"/>
    <w:rsid w:val="00D8005F"/>
    <w:rsid w:val="00D83C5C"/>
    <w:rsid w:val="00DB6FB4"/>
    <w:rsid w:val="00DC02E6"/>
    <w:rsid w:val="00DE2EF3"/>
    <w:rsid w:val="00E16494"/>
    <w:rsid w:val="00E20684"/>
    <w:rsid w:val="00E36EA4"/>
    <w:rsid w:val="00E413D0"/>
    <w:rsid w:val="00E5583E"/>
    <w:rsid w:val="00E65D86"/>
    <w:rsid w:val="00E75A6D"/>
    <w:rsid w:val="00E80893"/>
    <w:rsid w:val="00E871D6"/>
    <w:rsid w:val="00EB293F"/>
    <w:rsid w:val="00EF661D"/>
    <w:rsid w:val="00F20159"/>
    <w:rsid w:val="00F27340"/>
    <w:rsid w:val="00F35C3C"/>
    <w:rsid w:val="00F37E42"/>
    <w:rsid w:val="00F527FE"/>
    <w:rsid w:val="00F55881"/>
    <w:rsid w:val="00F56DAD"/>
    <w:rsid w:val="00F619CB"/>
    <w:rsid w:val="00FA2590"/>
    <w:rsid w:val="00FB6B4C"/>
    <w:rsid w:val="00FC067D"/>
    <w:rsid w:val="00FC2E78"/>
    <w:rsid w:val="00FF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BBFF"/>
  <w15:docId w15:val="{874CC352-CA83-4D45-99F5-8880C0C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A4BC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4BC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A4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6A4BC0"/>
    <w:rPr>
      <w:color w:val="0000FF"/>
      <w:u w:val="single"/>
    </w:rPr>
  </w:style>
  <w:style w:type="paragraph" w:customStyle="1" w:styleId="Standard">
    <w:name w:val="Standard"/>
    <w:rsid w:val="00886D1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86D13"/>
    <w:pPr>
      <w:spacing w:after="140" w:line="276" w:lineRule="auto"/>
    </w:pPr>
  </w:style>
  <w:style w:type="character" w:customStyle="1" w:styleId="StrongEmphasis">
    <w:name w:val="Strong Emphasis"/>
    <w:rsid w:val="00886D13"/>
    <w:rPr>
      <w:b/>
      <w:bCs/>
    </w:rPr>
  </w:style>
  <w:style w:type="paragraph" w:styleId="a5">
    <w:name w:val="Body Text"/>
    <w:link w:val="a6"/>
    <w:rsid w:val="006C5C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6">
    <w:name w:val="Основной текст Знак"/>
    <w:basedOn w:val="a0"/>
    <w:link w:val="a5"/>
    <w:rsid w:val="006C5C40"/>
    <w:rPr>
      <w:rFonts w:ascii="Helvetica Neue" w:eastAsia="Arial Unicode MS" w:hAnsi="Helvetica Neue" w:cs="Arial Unicode MS"/>
      <w:color w:val="000000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styleId="a7">
    <w:name w:val="Unresolved Mention"/>
    <w:basedOn w:val="a0"/>
    <w:uiPriority w:val="99"/>
    <w:semiHidden/>
    <w:unhideWhenUsed/>
    <w:rsid w:val="007218BF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024DB"/>
    <w:rPr>
      <w:color w:val="800080" w:themeColor="followedHyperlink"/>
      <w:u w:val="single"/>
    </w:rPr>
  </w:style>
  <w:style w:type="paragraph" w:customStyle="1" w:styleId="paragraph">
    <w:name w:val="paragraph"/>
    <w:basedOn w:val="a"/>
    <w:rsid w:val="001754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1"/>
    <w:qFormat/>
    <w:rsid w:val="00EB293F"/>
    <w:pPr>
      <w:widowControl w:val="0"/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e123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fe123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fe123.ru/" TargetMode="External"/><Relationship Id="rId5" Type="http://schemas.openxmlformats.org/officeDocument/2006/relationships/hyperlink" Target="https://life123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2095</Words>
  <Characters>11947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ZKadikova</dc:creator>
  <cp:lastModifiedBy>Admin</cp:lastModifiedBy>
  <cp:revision>9</cp:revision>
  <cp:lastPrinted>2020-02-06T10:30:00Z</cp:lastPrinted>
  <dcterms:created xsi:type="dcterms:W3CDTF">2026-03-31T09:10:00Z</dcterms:created>
  <dcterms:modified xsi:type="dcterms:W3CDTF">2026-04-17T07:13:00Z</dcterms:modified>
</cp:coreProperties>
</file>